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84309" w14:textId="0CFA5225" w:rsidR="00280E20" w:rsidRPr="00AC5269" w:rsidRDefault="00A8605D" w:rsidP="00FB4F45">
      <w:pPr>
        <w:pStyle w:val="a8"/>
        <w:rPr>
          <w:b/>
          <w:szCs w:val="24"/>
        </w:rPr>
      </w:pPr>
      <w:r w:rsidRPr="00AC5269">
        <w:rPr>
          <w:b/>
          <w:szCs w:val="24"/>
        </w:rPr>
        <w:t xml:space="preserve">      </w:t>
      </w:r>
      <w:r w:rsidR="00280E20" w:rsidRPr="00AC5269">
        <w:rPr>
          <w:b/>
          <w:szCs w:val="24"/>
        </w:rPr>
        <w:t>ДОГОВОР ПОСТАВКИ №</w:t>
      </w:r>
      <w:r w:rsidR="001A256C" w:rsidRPr="00AC5269">
        <w:rPr>
          <w:b/>
          <w:szCs w:val="24"/>
        </w:rPr>
        <w:t>______</w:t>
      </w:r>
    </w:p>
    <w:p w14:paraId="485054E9" w14:textId="77777777" w:rsidR="00280E20" w:rsidRPr="00AC5269" w:rsidRDefault="00280E20" w:rsidP="00FB4F45">
      <w:pPr>
        <w:ind w:right="864"/>
        <w:jc w:val="both"/>
        <w:rPr>
          <w:sz w:val="24"/>
          <w:szCs w:val="24"/>
        </w:rPr>
      </w:pPr>
    </w:p>
    <w:p w14:paraId="4CD641AA" w14:textId="181CEF07" w:rsidR="00DA7C13" w:rsidRPr="00AC5269" w:rsidRDefault="00280E20" w:rsidP="00FB4F45">
      <w:pPr>
        <w:ind w:right="2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г. Но</w:t>
      </w:r>
      <w:r w:rsidR="00F6408C" w:rsidRPr="00AC5269">
        <w:rPr>
          <w:sz w:val="24"/>
          <w:szCs w:val="24"/>
        </w:rPr>
        <w:t>вокузнецк</w:t>
      </w:r>
      <w:r w:rsidR="00F6408C" w:rsidRPr="00AC5269">
        <w:rPr>
          <w:sz w:val="24"/>
          <w:szCs w:val="24"/>
        </w:rPr>
        <w:tab/>
      </w:r>
      <w:r w:rsidR="00F6408C" w:rsidRPr="00AC5269">
        <w:rPr>
          <w:sz w:val="24"/>
          <w:szCs w:val="24"/>
        </w:rPr>
        <w:tab/>
      </w:r>
      <w:r w:rsidR="00F6408C" w:rsidRPr="00AC5269">
        <w:rPr>
          <w:sz w:val="24"/>
          <w:szCs w:val="24"/>
        </w:rPr>
        <w:tab/>
      </w:r>
      <w:r w:rsidR="00F6408C" w:rsidRPr="00AC5269">
        <w:rPr>
          <w:sz w:val="24"/>
          <w:szCs w:val="24"/>
        </w:rPr>
        <w:tab/>
      </w:r>
      <w:r w:rsidR="006B45DA" w:rsidRPr="00AC5269">
        <w:rPr>
          <w:sz w:val="24"/>
          <w:szCs w:val="24"/>
        </w:rPr>
        <w:t xml:space="preserve">  </w:t>
      </w:r>
      <w:r w:rsidR="00D26DAF" w:rsidRPr="00AC5269">
        <w:rPr>
          <w:sz w:val="24"/>
          <w:szCs w:val="24"/>
        </w:rPr>
        <w:t xml:space="preserve">        </w:t>
      </w:r>
      <w:r w:rsidR="0056159B" w:rsidRPr="00AC5269">
        <w:rPr>
          <w:sz w:val="24"/>
          <w:szCs w:val="24"/>
        </w:rPr>
        <w:t xml:space="preserve"> </w:t>
      </w:r>
      <w:r w:rsidR="00211EC0" w:rsidRPr="00AC5269">
        <w:rPr>
          <w:sz w:val="24"/>
          <w:szCs w:val="24"/>
        </w:rPr>
        <w:t xml:space="preserve">    </w:t>
      </w:r>
      <w:r w:rsidR="005044AD" w:rsidRPr="00AC5269">
        <w:rPr>
          <w:sz w:val="24"/>
          <w:szCs w:val="24"/>
        </w:rPr>
        <w:tab/>
      </w:r>
      <w:r w:rsidR="00D51180" w:rsidRPr="00AC5269">
        <w:rPr>
          <w:sz w:val="24"/>
          <w:szCs w:val="24"/>
        </w:rPr>
        <w:t xml:space="preserve"> </w:t>
      </w:r>
      <w:r w:rsidR="00066C3F">
        <w:rPr>
          <w:sz w:val="24"/>
          <w:szCs w:val="24"/>
        </w:rPr>
        <w:t xml:space="preserve">      </w:t>
      </w:r>
      <w:r w:rsidR="00D51180" w:rsidRPr="00AC5269">
        <w:rPr>
          <w:sz w:val="24"/>
          <w:szCs w:val="24"/>
        </w:rPr>
        <w:t xml:space="preserve">          </w:t>
      </w:r>
      <w:r w:rsidR="00DC0067" w:rsidRPr="00AC5269">
        <w:rPr>
          <w:sz w:val="24"/>
          <w:szCs w:val="24"/>
        </w:rPr>
        <w:t xml:space="preserve"> </w:t>
      </w:r>
      <w:r w:rsidR="00A1485D" w:rsidRPr="00AC5269">
        <w:rPr>
          <w:sz w:val="24"/>
          <w:szCs w:val="24"/>
        </w:rPr>
        <w:t>«</w:t>
      </w:r>
      <w:r w:rsidR="00146E9F" w:rsidRPr="00AC5269">
        <w:rPr>
          <w:sz w:val="24"/>
          <w:szCs w:val="24"/>
        </w:rPr>
        <w:t>____</w:t>
      </w:r>
      <w:r w:rsidR="00A1485D" w:rsidRPr="00AC5269">
        <w:rPr>
          <w:sz w:val="24"/>
          <w:szCs w:val="24"/>
        </w:rPr>
        <w:t>»</w:t>
      </w:r>
      <w:r w:rsidR="005044AD" w:rsidRPr="00AC5269">
        <w:rPr>
          <w:sz w:val="24"/>
          <w:szCs w:val="24"/>
        </w:rPr>
        <w:t xml:space="preserve"> </w:t>
      </w:r>
      <w:r w:rsidR="00146E9F" w:rsidRPr="00AC5269">
        <w:rPr>
          <w:sz w:val="24"/>
          <w:szCs w:val="24"/>
        </w:rPr>
        <w:t>_______</w:t>
      </w:r>
      <w:r w:rsidR="00D51180" w:rsidRPr="00AC5269">
        <w:rPr>
          <w:sz w:val="24"/>
          <w:szCs w:val="24"/>
        </w:rPr>
        <w:t xml:space="preserve"> </w:t>
      </w:r>
      <w:r w:rsidRPr="00AC5269">
        <w:rPr>
          <w:sz w:val="24"/>
          <w:szCs w:val="24"/>
        </w:rPr>
        <w:t>20</w:t>
      </w:r>
      <w:r w:rsidR="003D341A" w:rsidRPr="00AC5269">
        <w:rPr>
          <w:sz w:val="24"/>
          <w:szCs w:val="24"/>
        </w:rPr>
        <w:t>24</w:t>
      </w:r>
      <w:r w:rsidR="00B27DBA" w:rsidRPr="00AC5269">
        <w:rPr>
          <w:sz w:val="24"/>
          <w:szCs w:val="24"/>
        </w:rPr>
        <w:t xml:space="preserve"> </w:t>
      </w:r>
      <w:r w:rsidRPr="00AC5269">
        <w:rPr>
          <w:sz w:val="24"/>
          <w:szCs w:val="24"/>
        </w:rPr>
        <w:t xml:space="preserve">г. </w:t>
      </w:r>
    </w:p>
    <w:p w14:paraId="52A1FA7D" w14:textId="2F6733DD" w:rsidR="00F44B58" w:rsidRPr="00AC5269" w:rsidRDefault="00F44B58" w:rsidP="00FB4F45">
      <w:pPr>
        <w:ind w:right="2" w:firstLine="567"/>
        <w:jc w:val="both"/>
        <w:rPr>
          <w:sz w:val="24"/>
          <w:szCs w:val="24"/>
        </w:rPr>
      </w:pPr>
    </w:p>
    <w:p w14:paraId="56D29CEA" w14:textId="55004613" w:rsidR="00497FC1" w:rsidRPr="00AC5269" w:rsidRDefault="00870828" w:rsidP="00066C3F">
      <w:pPr>
        <w:autoSpaceDE w:val="0"/>
        <w:ind w:firstLine="53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</w:t>
      </w:r>
      <w:r w:rsidR="00354723" w:rsidRPr="00AC5269">
        <w:rPr>
          <w:sz w:val="24"/>
          <w:szCs w:val="24"/>
          <w:lang w:eastAsia="ru-RU"/>
        </w:rPr>
        <w:t xml:space="preserve">, именуемое в дальнейшем </w:t>
      </w:r>
      <w:r w:rsidR="00354723" w:rsidRPr="00AC5269">
        <w:rPr>
          <w:b/>
          <w:sz w:val="24"/>
          <w:szCs w:val="24"/>
          <w:lang w:eastAsia="ru-RU"/>
        </w:rPr>
        <w:t>«Поставщик»</w:t>
      </w:r>
      <w:r w:rsidR="00054982" w:rsidRPr="00AC5269">
        <w:rPr>
          <w:sz w:val="24"/>
          <w:szCs w:val="24"/>
          <w:lang w:eastAsia="ru-RU"/>
        </w:rPr>
        <w:t xml:space="preserve">, в лице </w:t>
      </w:r>
      <w:r w:rsidR="007D61A7">
        <w:rPr>
          <w:sz w:val="24"/>
          <w:szCs w:val="24"/>
          <w:lang w:eastAsia="ru-RU"/>
        </w:rPr>
        <w:t>Д</w:t>
      </w:r>
      <w:r w:rsidR="00165C02" w:rsidRPr="00AC5269">
        <w:rPr>
          <w:sz w:val="24"/>
          <w:szCs w:val="24"/>
          <w:lang w:eastAsia="ru-RU"/>
        </w:rPr>
        <w:t>иректора</w:t>
      </w:r>
      <w:r w:rsidR="00087FBA" w:rsidRPr="00AC526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</w:t>
      </w:r>
      <w:r w:rsidR="00693EFF">
        <w:rPr>
          <w:sz w:val="24"/>
          <w:szCs w:val="24"/>
          <w:lang w:eastAsia="ru-RU"/>
        </w:rPr>
        <w:t>, действующе</w:t>
      </w:r>
      <w:r w:rsidR="00C54821">
        <w:rPr>
          <w:sz w:val="24"/>
          <w:szCs w:val="24"/>
          <w:lang w:eastAsia="ru-RU"/>
        </w:rPr>
        <w:t>го</w:t>
      </w:r>
      <w:r w:rsidR="00354723" w:rsidRPr="00AC5269">
        <w:rPr>
          <w:sz w:val="24"/>
          <w:szCs w:val="24"/>
          <w:lang w:eastAsia="ru-RU"/>
        </w:rPr>
        <w:t xml:space="preserve"> на основании</w:t>
      </w:r>
      <w:r w:rsidR="00165C02" w:rsidRPr="00AC5269">
        <w:rPr>
          <w:sz w:val="24"/>
          <w:szCs w:val="24"/>
          <w:lang w:eastAsia="ru-RU"/>
        </w:rPr>
        <w:t xml:space="preserve"> Устава</w:t>
      </w:r>
      <w:r w:rsidR="00354723" w:rsidRPr="00AC5269">
        <w:rPr>
          <w:sz w:val="24"/>
          <w:szCs w:val="24"/>
          <w:lang w:eastAsia="ru-RU"/>
        </w:rPr>
        <w:t xml:space="preserve"> с одной стороны</w:t>
      </w:r>
      <w:r w:rsidR="001F6B80" w:rsidRPr="00AC5269">
        <w:rPr>
          <w:sz w:val="24"/>
          <w:szCs w:val="24"/>
        </w:rPr>
        <w:t xml:space="preserve">, и </w:t>
      </w:r>
      <w:r w:rsidR="001F6B80" w:rsidRPr="00AC5269">
        <w:rPr>
          <w:b/>
          <w:sz w:val="24"/>
          <w:szCs w:val="24"/>
        </w:rPr>
        <w:t>Акционерное Общество «НефтеХимСервис»</w:t>
      </w:r>
      <w:r w:rsidR="00AF1510" w:rsidRPr="00AC5269">
        <w:rPr>
          <w:b/>
          <w:sz w:val="24"/>
          <w:szCs w:val="24"/>
        </w:rPr>
        <w:t xml:space="preserve"> (АО «НХС»)</w:t>
      </w:r>
      <w:r w:rsidR="001F6B80" w:rsidRPr="00AC5269">
        <w:rPr>
          <w:sz w:val="24"/>
          <w:szCs w:val="24"/>
        </w:rPr>
        <w:t>, именуемое в дальнейшем «</w:t>
      </w:r>
      <w:r w:rsidR="001F6B80" w:rsidRPr="00AC5269">
        <w:rPr>
          <w:b/>
          <w:sz w:val="24"/>
          <w:szCs w:val="24"/>
        </w:rPr>
        <w:t>Покупатель</w:t>
      </w:r>
      <w:r w:rsidR="001F6B80" w:rsidRPr="00AC5269">
        <w:rPr>
          <w:sz w:val="24"/>
          <w:szCs w:val="24"/>
        </w:rPr>
        <w:t xml:space="preserve">», в лице </w:t>
      </w:r>
      <w:r w:rsidR="00152167">
        <w:rPr>
          <w:sz w:val="24"/>
          <w:szCs w:val="24"/>
        </w:rPr>
        <w:t xml:space="preserve">ВРИО генерального директора </w:t>
      </w:r>
      <w:r w:rsidR="001F6B80" w:rsidRPr="00AC5269">
        <w:rPr>
          <w:sz w:val="24"/>
          <w:szCs w:val="24"/>
        </w:rPr>
        <w:t>действующего на основании Устава</w:t>
      </w:r>
      <w:r w:rsidR="00152167">
        <w:rPr>
          <w:sz w:val="24"/>
          <w:szCs w:val="24"/>
        </w:rPr>
        <w:t xml:space="preserve"> и Протокола заседания Совета директоров АО «НефтеХимСервис» № 8 от 16.06.2025г.</w:t>
      </w:r>
      <w:r w:rsidR="00B21C5A" w:rsidRPr="00AC5269">
        <w:rPr>
          <w:sz w:val="24"/>
          <w:szCs w:val="24"/>
        </w:rPr>
        <w:t>,</w:t>
      </w:r>
      <w:r w:rsidR="001F6B80" w:rsidRPr="00AC5269">
        <w:rPr>
          <w:sz w:val="24"/>
          <w:szCs w:val="24"/>
        </w:rPr>
        <w:t xml:space="preserve"> с другой стороны, при совместном упоминании именуемые «Стороны», </w:t>
      </w:r>
      <w:r w:rsidR="00F061F2" w:rsidRPr="00AC5269">
        <w:rPr>
          <w:sz w:val="24"/>
          <w:szCs w:val="24"/>
          <w:lang w:eastAsia="ru-RU"/>
        </w:rPr>
        <w:t>заключили</w:t>
      </w:r>
      <w:r w:rsidR="00497FC1" w:rsidRPr="00AC5269">
        <w:rPr>
          <w:sz w:val="24"/>
          <w:szCs w:val="24"/>
        </w:rPr>
        <w:t xml:space="preserve"> нас</w:t>
      </w:r>
      <w:r w:rsidR="00B21C5A" w:rsidRPr="00AC5269">
        <w:rPr>
          <w:sz w:val="24"/>
          <w:szCs w:val="24"/>
        </w:rPr>
        <w:t>тоящий Д</w:t>
      </w:r>
      <w:r w:rsidR="00497FC1" w:rsidRPr="00AC5269">
        <w:rPr>
          <w:sz w:val="24"/>
          <w:szCs w:val="24"/>
        </w:rPr>
        <w:t>оговор о нижеследующем:</w:t>
      </w:r>
    </w:p>
    <w:p w14:paraId="27476F36" w14:textId="77777777" w:rsidR="00354723" w:rsidRPr="00AC5269" w:rsidRDefault="00354723" w:rsidP="00FB4F45">
      <w:pPr>
        <w:jc w:val="both"/>
        <w:rPr>
          <w:sz w:val="24"/>
          <w:szCs w:val="24"/>
        </w:rPr>
      </w:pPr>
    </w:p>
    <w:p w14:paraId="4F705A9F" w14:textId="77777777" w:rsidR="00C23AF0" w:rsidRPr="00AC5269" w:rsidRDefault="00C23AF0" w:rsidP="00FB4F45">
      <w:pPr>
        <w:jc w:val="both"/>
        <w:rPr>
          <w:sz w:val="24"/>
          <w:szCs w:val="24"/>
        </w:rPr>
      </w:pPr>
    </w:p>
    <w:p w14:paraId="24C2D15B" w14:textId="77777777" w:rsidR="001467B0" w:rsidRPr="00AC5269" w:rsidRDefault="001467B0" w:rsidP="00FB4F45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0"/>
        <w:jc w:val="center"/>
        <w:rPr>
          <w:b/>
          <w:color w:val="000000"/>
          <w:sz w:val="24"/>
          <w:szCs w:val="24"/>
        </w:rPr>
      </w:pPr>
      <w:r w:rsidRPr="00AC5269">
        <w:rPr>
          <w:b/>
          <w:color w:val="000000"/>
          <w:sz w:val="24"/>
          <w:szCs w:val="24"/>
        </w:rPr>
        <w:t>Предмет договора</w:t>
      </w:r>
    </w:p>
    <w:p w14:paraId="469AB33F" w14:textId="77777777" w:rsidR="00FB4F45" w:rsidRPr="00AC5269" w:rsidRDefault="00FB4F45" w:rsidP="00FB4F45">
      <w:pPr>
        <w:suppressAutoHyphens w:val="0"/>
        <w:rPr>
          <w:b/>
          <w:color w:val="000000"/>
          <w:sz w:val="24"/>
          <w:szCs w:val="24"/>
        </w:rPr>
      </w:pPr>
    </w:p>
    <w:p w14:paraId="60E65750" w14:textId="3C111BD6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i/>
          <w:sz w:val="24"/>
          <w:szCs w:val="24"/>
        </w:rPr>
      </w:pPr>
      <w:r w:rsidRPr="00AC5269">
        <w:rPr>
          <w:sz w:val="24"/>
          <w:szCs w:val="24"/>
        </w:rPr>
        <w:t>Поставщик обязуется поставить, а Покупатель принять и оплатить именуемый в дальнейшем «</w:t>
      </w:r>
      <w:r w:rsidR="00C01586" w:rsidRPr="00AC5269">
        <w:rPr>
          <w:sz w:val="24"/>
          <w:szCs w:val="24"/>
        </w:rPr>
        <w:t>Товар</w:t>
      </w:r>
      <w:r w:rsidR="00497FC1" w:rsidRPr="00AC5269">
        <w:rPr>
          <w:sz w:val="24"/>
          <w:szCs w:val="24"/>
        </w:rPr>
        <w:t>»,</w:t>
      </w:r>
      <w:r w:rsidRPr="00AC5269">
        <w:rPr>
          <w:sz w:val="24"/>
          <w:szCs w:val="24"/>
        </w:rPr>
        <w:t xml:space="preserve"> обусловленный в соответствующей спецификации к настоящему </w:t>
      </w:r>
      <w:r w:rsidR="00B21C5A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>оговору.</w:t>
      </w:r>
    </w:p>
    <w:p w14:paraId="7FB08E4C" w14:textId="3D8A8A38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Наименование, ассортимент, количество, цена, порядок оплаты</w:t>
      </w:r>
      <w:r w:rsidR="009537DF" w:rsidRPr="00AC5269">
        <w:rPr>
          <w:sz w:val="24"/>
          <w:szCs w:val="24"/>
        </w:rPr>
        <w:t xml:space="preserve">, </w:t>
      </w:r>
      <w:r w:rsidR="00A30500" w:rsidRPr="00AC5269">
        <w:rPr>
          <w:sz w:val="24"/>
          <w:szCs w:val="24"/>
        </w:rPr>
        <w:t xml:space="preserve">условия </w:t>
      </w:r>
      <w:r w:rsidR="008F363D" w:rsidRPr="00AC5269">
        <w:rPr>
          <w:sz w:val="24"/>
          <w:szCs w:val="24"/>
        </w:rPr>
        <w:t>транспортировки</w:t>
      </w:r>
      <w:r w:rsidRPr="00AC5269">
        <w:rPr>
          <w:sz w:val="24"/>
          <w:szCs w:val="24"/>
        </w:rPr>
        <w:t xml:space="preserve"> и иные характеристики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, определяются в спецификациях к настоящему </w:t>
      </w:r>
      <w:r w:rsidR="00B21C5A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 xml:space="preserve">оговору, которые оформляются Сторонами на каждую поставку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и после подписания становятся неотъемлемой частью </w:t>
      </w:r>
      <w:r w:rsidR="00C3131B" w:rsidRPr="00AC5269">
        <w:rPr>
          <w:sz w:val="24"/>
          <w:szCs w:val="24"/>
        </w:rPr>
        <w:t xml:space="preserve">настоящего </w:t>
      </w:r>
      <w:r w:rsidR="00B21C5A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>оговора.</w:t>
      </w:r>
    </w:p>
    <w:p w14:paraId="334FEB94" w14:textId="106F143C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Стоимость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включает в себя: цену </w:t>
      </w:r>
      <w:r w:rsidR="00C01586" w:rsidRPr="00AC5269">
        <w:rPr>
          <w:sz w:val="24"/>
          <w:szCs w:val="24"/>
        </w:rPr>
        <w:t>Товара</w:t>
      </w:r>
      <w:r w:rsidR="009537DF" w:rsidRPr="00AC5269">
        <w:rPr>
          <w:sz w:val="24"/>
          <w:szCs w:val="24"/>
        </w:rPr>
        <w:t>, стоимость транспортировки</w:t>
      </w:r>
      <w:r w:rsidR="00881DFA"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, стоимость упаковки и невозвратной тары, маркировки, расходы на оформление необходимых документов, разрешений и </w:t>
      </w:r>
      <w:r w:rsidR="00DC0067" w:rsidRPr="00AC5269">
        <w:rPr>
          <w:sz w:val="24"/>
          <w:szCs w:val="24"/>
        </w:rPr>
        <w:t>все иные расходы Поставщика,</w:t>
      </w:r>
      <w:r w:rsidRPr="00AC5269">
        <w:rPr>
          <w:sz w:val="24"/>
          <w:szCs w:val="24"/>
        </w:rPr>
        <w:t xml:space="preserve"> связанные с поставкой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>.</w:t>
      </w:r>
    </w:p>
    <w:p w14:paraId="1C0D4AE2" w14:textId="77777777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Общая цена Договора определяется совокупностью согласованных Сторонами спецификаций, являющихся неотъемлемой частью настоящего Договора.</w:t>
      </w:r>
    </w:p>
    <w:p w14:paraId="3B2D0AF8" w14:textId="77777777" w:rsidR="00987644" w:rsidRPr="00AC5269" w:rsidRDefault="00987644" w:rsidP="00FB4F45">
      <w:pPr>
        <w:suppressAutoHyphens w:val="0"/>
        <w:jc w:val="both"/>
        <w:rPr>
          <w:sz w:val="24"/>
          <w:szCs w:val="24"/>
        </w:rPr>
      </w:pPr>
    </w:p>
    <w:p w14:paraId="0B78A0CD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73FA8006" w14:textId="7F112C0F" w:rsidR="001467B0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 xml:space="preserve">Сроки поставки </w:t>
      </w:r>
      <w:r w:rsidR="00C01586" w:rsidRPr="00AC5269">
        <w:rPr>
          <w:b/>
          <w:sz w:val="24"/>
          <w:szCs w:val="24"/>
        </w:rPr>
        <w:t>Товара</w:t>
      </w:r>
    </w:p>
    <w:p w14:paraId="37DB5446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6C0E699A" w14:textId="6BA90812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2.1 Срок поставки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определяется </w:t>
      </w:r>
      <w:r w:rsidR="000427B3" w:rsidRPr="00AC5269">
        <w:rPr>
          <w:sz w:val="24"/>
          <w:szCs w:val="24"/>
        </w:rPr>
        <w:t>С</w:t>
      </w:r>
      <w:r w:rsidR="001B374D" w:rsidRPr="00AC5269">
        <w:rPr>
          <w:sz w:val="24"/>
          <w:szCs w:val="24"/>
        </w:rPr>
        <w:t>торонами в спецификациях к настоящему</w:t>
      </w:r>
      <w:r w:rsidRPr="00AC5269">
        <w:rPr>
          <w:sz w:val="24"/>
          <w:szCs w:val="24"/>
        </w:rPr>
        <w:t xml:space="preserve"> </w:t>
      </w:r>
      <w:r w:rsidR="00B21C5A" w:rsidRPr="00AC5269">
        <w:rPr>
          <w:sz w:val="24"/>
          <w:szCs w:val="24"/>
        </w:rPr>
        <w:t>Д</w:t>
      </w:r>
      <w:r w:rsidR="001B374D" w:rsidRPr="00AC5269">
        <w:rPr>
          <w:sz w:val="24"/>
          <w:szCs w:val="24"/>
        </w:rPr>
        <w:t>оговору</w:t>
      </w:r>
      <w:r w:rsidRPr="00AC5269">
        <w:rPr>
          <w:sz w:val="24"/>
          <w:szCs w:val="24"/>
        </w:rPr>
        <w:t>.</w:t>
      </w:r>
    </w:p>
    <w:p w14:paraId="7FF629DC" w14:textId="1A171A4B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2.2 Поставка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осуществляется Поставщиком в место, указанное Покупателем в соответствующей спецификации. </w:t>
      </w:r>
    </w:p>
    <w:p w14:paraId="21B0D2F0" w14:textId="75B976F4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2.3 Датой поставки является дата отметки Покупателя в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 xml:space="preserve">но-сопроводительных документах по транспортировке. Датой перехода на Покупателя риска случайной гибели или порчи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, а также датой перехода права собственности является дата подписания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ной накладной (форма ТОРГ-12) или универсального передаточного документа (УПД) оформленный в соответствии с постановлением Правительства Российской Федерации № 1137 от 26.12.2011.</w:t>
      </w:r>
    </w:p>
    <w:p w14:paraId="1798F7F6" w14:textId="471BF419" w:rsidR="001467B0" w:rsidRPr="00AC5269" w:rsidRDefault="0056159B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2.4 Изменение</w:t>
      </w:r>
      <w:r w:rsidR="001467B0" w:rsidRPr="00AC5269">
        <w:rPr>
          <w:sz w:val="24"/>
          <w:szCs w:val="24"/>
        </w:rPr>
        <w:t xml:space="preserve"> сроков поставки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возможно только по письменному согласованию </w:t>
      </w:r>
      <w:r w:rsidR="000427B3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>торон</w:t>
      </w:r>
      <w:r w:rsidR="00B21C5A" w:rsidRPr="00AC5269">
        <w:rPr>
          <w:sz w:val="24"/>
          <w:szCs w:val="24"/>
        </w:rPr>
        <w:t>.</w:t>
      </w:r>
    </w:p>
    <w:p w14:paraId="626D69BD" w14:textId="78B079DF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2.5 Отгрузка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производится по ценам, действующим на </w:t>
      </w:r>
      <w:r w:rsidR="006953C2" w:rsidRPr="00AC5269">
        <w:rPr>
          <w:sz w:val="24"/>
          <w:szCs w:val="24"/>
        </w:rPr>
        <w:t>дату</w:t>
      </w:r>
      <w:r w:rsidRPr="00AC5269">
        <w:rPr>
          <w:sz w:val="24"/>
          <w:szCs w:val="24"/>
        </w:rPr>
        <w:t xml:space="preserve"> согла</w:t>
      </w:r>
      <w:r w:rsidR="000C00E5" w:rsidRPr="00AC5269">
        <w:rPr>
          <w:sz w:val="24"/>
          <w:szCs w:val="24"/>
        </w:rPr>
        <w:t>сования Сторонами спецификации з</w:t>
      </w:r>
      <w:r w:rsidRPr="00AC5269">
        <w:rPr>
          <w:sz w:val="24"/>
          <w:szCs w:val="24"/>
        </w:rPr>
        <w:t xml:space="preserve">а каждую </w:t>
      </w:r>
      <w:r w:rsidR="000C00E5" w:rsidRPr="00AC5269">
        <w:rPr>
          <w:sz w:val="24"/>
          <w:szCs w:val="24"/>
        </w:rPr>
        <w:t>единицу</w:t>
      </w:r>
      <w:r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. </w:t>
      </w:r>
    </w:p>
    <w:p w14:paraId="1A7E5B8B" w14:textId="37077FB5" w:rsidR="001467B0" w:rsidRPr="00AC5269" w:rsidRDefault="0056159B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2.6 Обязательства</w:t>
      </w:r>
      <w:r w:rsidR="001467B0" w:rsidRPr="00AC5269">
        <w:rPr>
          <w:sz w:val="24"/>
          <w:szCs w:val="24"/>
        </w:rPr>
        <w:t xml:space="preserve"> Покупателя по оплате считаются исполненными с даты списания </w:t>
      </w:r>
      <w:r w:rsidR="007536AC" w:rsidRPr="00AC5269">
        <w:rPr>
          <w:sz w:val="24"/>
          <w:szCs w:val="24"/>
        </w:rPr>
        <w:t>денежных средств</w:t>
      </w:r>
      <w:r w:rsidR="001467B0" w:rsidRPr="00AC5269">
        <w:rPr>
          <w:sz w:val="24"/>
          <w:szCs w:val="24"/>
        </w:rPr>
        <w:t xml:space="preserve"> с расчетного счета Покупателя. Обязательства Поставщика по поставке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считаются исполненными с даты поставки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>.</w:t>
      </w:r>
    </w:p>
    <w:p w14:paraId="7C8A9BD7" w14:textId="643C34D9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 Вместе с поставкой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Поставщик обязан предоставить Покупателю:  </w:t>
      </w:r>
    </w:p>
    <w:p w14:paraId="6C8977B8" w14:textId="7B0D389B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2.7.1 счёт-фактуру на </w:t>
      </w:r>
      <w:r w:rsidR="00C01586" w:rsidRPr="00AC5269">
        <w:rPr>
          <w:sz w:val="24"/>
          <w:szCs w:val="24"/>
        </w:rPr>
        <w:t>Товар</w:t>
      </w:r>
      <w:r w:rsidR="00B21C5A" w:rsidRPr="00AC5269">
        <w:rPr>
          <w:sz w:val="24"/>
          <w:szCs w:val="24"/>
        </w:rPr>
        <w:t>,</w:t>
      </w:r>
      <w:r w:rsidRPr="00AC5269">
        <w:rPr>
          <w:sz w:val="24"/>
          <w:szCs w:val="24"/>
        </w:rPr>
        <w:t xml:space="preserve"> оформленн</w:t>
      </w:r>
      <w:r w:rsidR="00B21C5A" w:rsidRPr="00AC5269">
        <w:rPr>
          <w:sz w:val="24"/>
          <w:szCs w:val="24"/>
        </w:rPr>
        <w:t>ый</w:t>
      </w:r>
      <w:r w:rsidRPr="00AC5269">
        <w:rPr>
          <w:sz w:val="24"/>
          <w:szCs w:val="24"/>
        </w:rPr>
        <w:t xml:space="preserve"> в соответствии со ст.168, 169 НК РФ</w:t>
      </w:r>
      <w:r w:rsidR="00B21C5A" w:rsidRPr="00AC5269">
        <w:rPr>
          <w:sz w:val="24"/>
          <w:szCs w:val="24"/>
        </w:rPr>
        <w:t>,</w:t>
      </w:r>
      <w:r w:rsidRPr="00AC5269">
        <w:rPr>
          <w:sz w:val="24"/>
          <w:szCs w:val="24"/>
        </w:rPr>
        <w:t xml:space="preserve"> или универсальный передаточный документ (УПД)</w:t>
      </w:r>
      <w:r w:rsidR="00B21C5A" w:rsidRPr="00AC5269">
        <w:rPr>
          <w:sz w:val="24"/>
          <w:szCs w:val="24"/>
        </w:rPr>
        <w:t>,</w:t>
      </w:r>
      <w:r w:rsidRPr="00AC5269">
        <w:rPr>
          <w:sz w:val="24"/>
          <w:szCs w:val="24"/>
        </w:rPr>
        <w:t xml:space="preserve"> оформленный в соответствии с постановлением Правительства Российской</w:t>
      </w:r>
      <w:r w:rsidR="000F0553" w:rsidRPr="00AC5269">
        <w:rPr>
          <w:sz w:val="24"/>
          <w:szCs w:val="24"/>
        </w:rPr>
        <w:t xml:space="preserve"> Федерации № 1137 от 26.12.2011;</w:t>
      </w:r>
    </w:p>
    <w:p w14:paraId="70C2CE58" w14:textId="79A2E0E4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 xml:space="preserve">2.7.2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ную накладную по форме ТОРГ-12 (2</w:t>
      </w:r>
      <w:r w:rsidR="000F0553" w:rsidRPr="00AC5269">
        <w:rPr>
          <w:sz w:val="24"/>
          <w:szCs w:val="24"/>
        </w:rPr>
        <w:t xml:space="preserve"> </w:t>
      </w:r>
      <w:r w:rsidRPr="00AC5269">
        <w:rPr>
          <w:sz w:val="24"/>
          <w:szCs w:val="24"/>
        </w:rPr>
        <w:t>экз.)</w:t>
      </w:r>
      <w:r w:rsidR="00810BEE" w:rsidRPr="00AC5269">
        <w:rPr>
          <w:sz w:val="24"/>
          <w:szCs w:val="24"/>
        </w:rPr>
        <w:t xml:space="preserve"> или универсальный передаточный документ (УПД)</w:t>
      </w:r>
      <w:r w:rsidR="00B21C5A" w:rsidRPr="00AC5269">
        <w:rPr>
          <w:sz w:val="24"/>
          <w:szCs w:val="24"/>
        </w:rPr>
        <w:t>,</w:t>
      </w:r>
      <w:r w:rsidR="00810BEE" w:rsidRPr="00AC5269">
        <w:rPr>
          <w:sz w:val="24"/>
          <w:szCs w:val="24"/>
        </w:rPr>
        <w:t xml:space="preserve"> оформленный в соответствии с постановлением Правительства Российской Федерации № 1137 от 26.12.2011</w:t>
      </w:r>
      <w:r w:rsidRPr="00AC5269">
        <w:rPr>
          <w:sz w:val="24"/>
          <w:szCs w:val="24"/>
        </w:rPr>
        <w:t>;</w:t>
      </w:r>
    </w:p>
    <w:p w14:paraId="7C72F396" w14:textId="0AFBD12D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2.7.3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но-сопроводительные документы по транспортировке.</w:t>
      </w:r>
    </w:p>
    <w:p w14:paraId="60F7B7CD" w14:textId="264A451B" w:rsidR="001467B0" w:rsidRPr="00AC5269" w:rsidRDefault="00497FC1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2.7.4 </w:t>
      </w:r>
      <w:r w:rsidR="00403B04" w:rsidRPr="00AC5269">
        <w:rPr>
          <w:sz w:val="24"/>
          <w:szCs w:val="24"/>
        </w:rPr>
        <w:t>Сертификат, п</w:t>
      </w:r>
      <w:r w:rsidR="001467B0" w:rsidRPr="00AC5269">
        <w:rPr>
          <w:sz w:val="24"/>
          <w:szCs w:val="24"/>
        </w:rPr>
        <w:t xml:space="preserve">аспорт </w:t>
      </w:r>
      <w:r w:rsidR="00403B04" w:rsidRPr="00AC5269">
        <w:rPr>
          <w:sz w:val="24"/>
          <w:szCs w:val="24"/>
        </w:rPr>
        <w:t>качества или иной документ, удостоверяющий качество Товара.</w:t>
      </w:r>
    </w:p>
    <w:p w14:paraId="29CD493D" w14:textId="49A10B9B" w:rsidR="00497FC1" w:rsidRPr="00AC5269" w:rsidRDefault="00497FC1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2.7.5 Прочие документы, указанные в спецификациях к настоящему </w:t>
      </w:r>
      <w:r w:rsidR="000F0553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>оговору.</w:t>
      </w:r>
    </w:p>
    <w:p w14:paraId="1A532C7C" w14:textId="4EA0E0ED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2.8 Покупатель обязан возвратить Поставщику один экземпляр (оригинал) каждой накладной</w:t>
      </w:r>
      <w:r w:rsidR="00810BEE" w:rsidRPr="00AC5269">
        <w:rPr>
          <w:sz w:val="24"/>
          <w:szCs w:val="24"/>
        </w:rPr>
        <w:t xml:space="preserve"> или универсальный передаточный документ (УПД)</w:t>
      </w:r>
      <w:r w:rsidRPr="00AC5269">
        <w:rPr>
          <w:sz w:val="24"/>
          <w:szCs w:val="24"/>
        </w:rPr>
        <w:t xml:space="preserve">, подписанной уполномоченным лицом Покупателя, в течение 5 (пяти) рабочих дней с даты каждой поставки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>.</w:t>
      </w:r>
    </w:p>
    <w:p w14:paraId="03DE51F0" w14:textId="57D977FE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2.9 А</w:t>
      </w:r>
      <w:r w:rsidR="00C3131B" w:rsidRPr="00AC5269">
        <w:rPr>
          <w:sz w:val="24"/>
          <w:szCs w:val="24"/>
        </w:rPr>
        <w:t>кты сверки расчетов проводятся С</w:t>
      </w:r>
      <w:r w:rsidRPr="00AC5269">
        <w:rPr>
          <w:sz w:val="24"/>
          <w:szCs w:val="24"/>
        </w:rPr>
        <w:t>торонами по мере необходимости с указанием выставленных счетов-фактур, платежных поручений.</w:t>
      </w:r>
    </w:p>
    <w:p w14:paraId="41BBB8CC" w14:textId="77777777" w:rsidR="00987644" w:rsidRPr="00AC5269" w:rsidRDefault="00987644" w:rsidP="00FB4F45">
      <w:pPr>
        <w:suppressAutoHyphens w:val="0"/>
        <w:jc w:val="both"/>
        <w:rPr>
          <w:sz w:val="24"/>
          <w:szCs w:val="24"/>
        </w:rPr>
      </w:pPr>
    </w:p>
    <w:p w14:paraId="2DBD9338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63F6A82A" w14:textId="44E06154" w:rsidR="00B21C5A" w:rsidRPr="00AC5269" w:rsidRDefault="00B21C5A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 xml:space="preserve">Упаковка </w:t>
      </w:r>
    </w:p>
    <w:p w14:paraId="6F02A556" w14:textId="538DBB91" w:rsidR="00B21C5A" w:rsidRPr="00AC5269" w:rsidRDefault="00B21C5A" w:rsidP="00B21C5A">
      <w:pPr>
        <w:suppressAutoHyphens w:val="0"/>
        <w:jc w:val="center"/>
        <w:rPr>
          <w:b/>
          <w:sz w:val="24"/>
          <w:szCs w:val="24"/>
        </w:rPr>
      </w:pPr>
    </w:p>
    <w:p w14:paraId="7F619618" w14:textId="65B29B03" w:rsidR="00B21C5A" w:rsidRPr="00AC5269" w:rsidRDefault="00B21C5A" w:rsidP="002610B4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3.1 </w:t>
      </w:r>
      <w:r w:rsidR="002610B4" w:rsidRPr="00AC5269">
        <w:rPr>
          <w:sz w:val="24"/>
          <w:szCs w:val="24"/>
        </w:rPr>
        <w:t xml:space="preserve">Товар (его часть) должен отгружаться </w:t>
      </w:r>
      <w:r w:rsidR="00C7719F" w:rsidRPr="00AC5269">
        <w:rPr>
          <w:sz w:val="24"/>
          <w:szCs w:val="24"/>
        </w:rPr>
        <w:t xml:space="preserve">Продавцом </w:t>
      </w:r>
      <w:r w:rsidR="002610B4" w:rsidRPr="00AC5269">
        <w:rPr>
          <w:sz w:val="24"/>
          <w:szCs w:val="24"/>
        </w:rPr>
        <w:t xml:space="preserve">в </w:t>
      </w:r>
      <w:r w:rsidR="00C7719F" w:rsidRPr="00AC5269">
        <w:rPr>
          <w:sz w:val="24"/>
          <w:szCs w:val="24"/>
        </w:rPr>
        <w:t xml:space="preserve">таре и (или) </w:t>
      </w:r>
      <w:r w:rsidR="002610B4" w:rsidRPr="00AC5269">
        <w:rPr>
          <w:sz w:val="24"/>
          <w:szCs w:val="24"/>
        </w:rPr>
        <w:t>упаковке согласно техническим условиям завода-производителя</w:t>
      </w:r>
      <w:r w:rsidR="00C7719F" w:rsidRPr="00AC5269">
        <w:rPr>
          <w:sz w:val="24"/>
          <w:szCs w:val="24"/>
        </w:rPr>
        <w:t>, за исключением Товара, который по своему характеру не требует затаривания и (или) упаковки</w:t>
      </w:r>
      <w:r w:rsidR="002610B4" w:rsidRPr="00AC5269">
        <w:rPr>
          <w:sz w:val="24"/>
          <w:szCs w:val="24"/>
        </w:rPr>
        <w:t>. Стоимость упаковки входит в стоимость Товара.</w:t>
      </w:r>
      <w:r w:rsidR="00C7719F" w:rsidRPr="00AC5269">
        <w:rPr>
          <w:sz w:val="24"/>
          <w:szCs w:val="24"/>
        </w:rPr>
        <w:t xml:space="preserve"> </w:t>
      </w:r>
    </w:p>
    <w:p w14:paraId="5D349342" w14:textId="0FF1BFBF" w:rsidR="00C7719F" w:rsidRPr="00AC5269" w:rsidRDefault="00C7719F" w:rsidP="002610B4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3.2 Упаковка и консервация должны обеспечивать полную сохранность Товара от всякого рода повреждений и коррозии при перевозке всеми видами транспорта сухопутной дорогой с учетом возможных перегрузок в пути и хранения в условиях жаркого лета и холодной зимы (+40 ºС и -40 ºС).</w:t>
      </w:r>
    </w:p>
    <w:p w14:paraId="58310EA0" w14:textId="2464FBE7" w:rsidR="00C7719F" w:rsidRPr="00AC5269" w:rsidRDefault="00C7719F" w:rsidP="002610B4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3.3 </w:t>
      </w:r>
      <w:r w:rsidR="00EA5DAA" w:rsidRPr="00AC5269">
        <w:rPr>
          <w:sz w:val="24"/>
          <w:szCs w:val="24"/>
        </w:rPr>
        <w:t xml:space="preserve">В случае </w:t>
      </w:r>
      <w:r w:rsidR="00C0644C" w:rsidRPr="00AC5269">
        <w:rPr>
          <w:sz w:val="24"/>
          <w:szCs w:val="24"/>
        </w:rPr>
        <w:t xml:space="preserve">необходимости </w:t>
      </w:r>
      <w:r w:rsidR="00EA5DAA" w:rsidRPr="00AC5269">
        <w:rPr>
          <w:sz w:val="24"/>
          <w:szCs w:val="24"/>
        </w:rPr>
        <w:t>упаковывания поставляемого Товара в д</w:t>
      </w:r>
      <w:r w:rsidRPr="00AC5269">
        <w:rPr>
          <w:sz w:val="24"/>
          <w:szCs w:val="24"/>
        </w:rPr>
        <w:t>ревесн</w:t>
      </w:r>
      <w:r w:rsidR="00EA5DAA" w:rsidRPr="00AC5269">
        <w:rPr>
          <w:sz w:val="24"/>
          <w:szCs w:val="24"/>
        </w:rPr>
        <w:t>ую</w:t>
      </w:r>
      <w:r w:rsidRPr="00AC5269">
        <w:rPr>
          <w:sz w:val="24"/>
          <w:szCs w:val="24"/>
        </w:rPr>
        <w:t xml:space="preserve"> упаковк</w:t>
      </w:r>
      <w:r w:rsidR="00EA5DAA" w:rsidRPr="00AC5269">
        <w:rPr>
          <w:sz w:val="24"/>
          <w:szCs w:val="24"/>
        </w:rPr>
        <w:t>у</w:t>
      </w:r>
      <w:r w:rsidR="00F3766E" w:rsidRPr="00AC5269">
        <w:rPr>
          <w:sz w:val="24"/>
          <w:szCs w:val="24"/>
        </w:rPr>
        <w:t>, такая</w:t>
      </w:r>
      <w:r w:rsidRPr="00AC5269">
        <w:rPr>
          <w:sz w:val="24"/>
          <w:szCs w:val="24"/>
        </w:rPr>
        <w:t xml:space="preserve"> </w:t>
      </w:r>
      <w:r w:rsidR="00C0644C" w:rsidRPr="00AC5269">
        <w:rPr>
          <w:sz w:val="24"/>
          <w:szCs w:val="24"/>
        </w:rPr>
        <w:t xml:space="preserve">упаковка </w:t>
      </w:r>
      <w:r w:rsidRPr="00AC5269">
        <w:rPr>
          <w:sz w:val="24"/>
          <w:szCs w:val="24"/>
        </w:rPr>
        <w:t>должн</w:t>
      </w:r>
      <w:r w:rsidR="00CF2370" w:rsidRPr="00AC5269">
        <w:rPr>
          <w:sz w:val="24"/>
          <w:szCs w:val="24"/>
        </w:rPr>
        <w:t>а</w:t>
      </w:r>
      <w:r w:rsidRPr="00AC5269">
        <w:rPr>
          <w:sz w:val="24"/>
          <w:szCs w:val="24"/>
        </w:rPr>
        <w:t xml:space="preserve"> быть маркирована в соответствии со стандартом </w:t>
      </w:r>
      <w:r w:rsidRPr="00AC5269">
        <w:rPr>
          <w:sz w:val="24"/>
          <w:szCs w:val="24"/>
          <w:lang w:val="en-US"/>
        </w:rPr>
        <w:t>ISPM</w:t>
      </w:r>
      <w:r w:rsidRPr="00AC5269">
        <w:rPr>
          <w:sz w:val="24"/>
          <w:szCs w:val="24"/>
        </w:rPr>
        <w:t xml:space="preserve"> 15 (Международные стандарты по фитосанитарным мерам МСФМ № 15 «Руководство по регулированию древесных упаковочных материалов в международной торговле»), в случае поставки подкарантинного Товара с территорий за пределами Российской Федерации.</w:t>
      </w:r>
    </w:p>
    <w:p w14:paraId="59AD424C" w14:textId="77777777" w:rsidR="00987644" w:rsidRPr="00AC5269" w:rsidRDefault="00987644" w:rsidP="00B21C5A">
      <w:pPr>
        <w:suppressAutoHyphens w:val="0"/>
        <w:jc w:val="center"/>
        <w:rPr>
          <w:sz w:val="24"/>
          <w:szCs w:val="24"/>
        </w:rPr>
      </w:pPr>
    </w:p>
    <w:p w14:paraId="24517841" w14:textId="77777777" w:rsidR="00C23AF0" w:rsidRPr="00AC5269" w:rsidRDefault="00C23AF0" w:rsidP="00B21C5A">
      <w:pPr>
        <w:suppressAutoHyphens w:val="0"/>
        <w:jc w:val="center"/>
        <w:rPr>
          <w:sz w:val="24"/>
          <w:szCs w:val="24"/>
        </w:rPr>
      </w:pPr>
    </w:p>
    <w:p w14:paraId="6BCB3DE1" w14:textId="01CE5745" w:rsidR="001467B0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 xml:space="preserve">Порядок приемки и качество </w:t>
      </w:r>
      <w:r w:rsidR="00C01586" w:rsidRPr="00AC5269">
        <w:rPr>
          <w:b/>
          <w:sz w:val="24"/>
          <w:szCs w:val="24"/>
        </w:rPr>
        <w:t>Товара</w:t>
      </w:r>
    </w:p>
    <w:p w14:paraId="5D7E1A32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47C9B51C" w14:textId="5B3337B7" w:rsidR="001C41B0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467B0" w:rsidRPr="00AC5269">
        <w:rPr>
          <w:sz w:val="24"/>
          <w:szCs w:val="24"/>
        </w:rPr>
        <w:t xml:space="preserve">.1 Качество и количество поставляемого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должно соотв</w:t>
      </w:r>
      <w:r w:rsidR="00C0644C" w:rsidRPr="00AC5269">
        <w:rPr>
          <w:sz w:val="24"/>
          <w:szCs w:val="24"/>
        </w:rPr>
        <w:t>етствовать условиям настоящего Д</w:t>
      </w:r>
      <w:r w:rsidR="001467B0" w:rsidRPr="00AC5269">
        <w:rPr>
          <w:sz w:val="24"/>
          <w:szCs w:val="24"/>
        </w:rPr>
        <w:t>оговора</w:t>
      </w:r>
      <w:r w:rsidR="001C41B0" w:rsidRPr="00AC5269">
        <w:rPr>
          <w:sz w:val="24"/>
          <w:szCs w:val="24"/>
        </w:rPr>
        <w:t>, стандартам, техническим условиям, технической документации и сертификату</w:t>
      </w:r>
      <w:r w:rsidR="00C3131B" w:rsidRPr="00AC5269">
        <w:rPr>
          <w:sz w:val="24"/>
          <w:szCs w:val="24"/>
        </w:rPr>
        <w:t xml:space="preserve"> </w:t>
      </w:r>
      <w:r w:rsidR="001C41B0" w:rsidRPr="00AC5269">
        <w:rPr>
          <w:sz w:val="24"/>
          <w:szCs w:val="24"/>
        </w:rPr>
        <w:t xml:space="preserve">соответствия </w:t>
      </w:r>
      <w:r w:rsidR="001C41B0" w:rsidRPr="00AC5269">
        <w:rPr>
          <w:color w:val="000000"/>
          <w:sz w:val="24"/>
          <w:szCs w:val="24"/>
          <w:lang w:eastAsia="ru-RU"/>
        </w:rPr>
        <w:t>и иным документам</w:t>
      </w:r>
      <w:r w:rsidRPr="00AC5269">
        <w:rPr>
          <w:color w:val="000000"/>
          <w:sz w:val="24"/>
          <w:szCs w:val="24"/>
          <w:lang w:eastAsia="ru-RU"/>
        </w:rPr>
        <w:t xml:space="preserve"> согласно действующему законодательству</w:t>
      </w:r>
      <w:r w:rsidR="001C41B0" w:rsidRPr="00AC5269">
        <w:rPr>
          <w:color w:val="000000"/>
          <w:sz w:val="24"/>
          <w:szCs w:val="24"/>
          <w:lang w:eastAsia="ru-RU"/>
        </w:rPr>
        <w:t xml:space="preserve"> Российской Федерации </w:t>
      </w:r>
      <w:r w:rsidR="001C41B0" w:rsidRPr="00AC5269">
        <w:rPr>
          <w:sz w:val="24"/>
          <w:szCs w:val="24"/>
        </w:rPr>
        <w:t xml:space="preserve">на данный </w:t>
      </w:r>
      <w:r w:rsidR="00C01586" w:rsidRPr="00AC5269">
        <w:rPr>
          <w:sz w:val="24"/>
          <w:szCs w:val="24"/>
        </w:rPr>
        <w:t>Товар</w:t>
      </w:r>
      <w:r w:rsidR="001C41B0" w:rsidRPr="00AC5269">
        <w:rPr>
          <w:sz w:val="24"/>
          <w:szCs w:val="24"/>
        </w:rPr>
        <w:t>.</w:t>
      </w:r>
      <w:r w:rsidR="001467B0" w:rsidRPr="00AC5269">
        <w:rPr>
          <w:sz w:val="24"/>
          <w:szCs w:val="24"/>
        </w:rPr>
        <w:t xml:space="preserve"> </w:t>
      </w:r>
    </w:p>
    <w:p w14:paraId="6F11E0CA" w14:textId="677112A4" w:rsidR="00F44B58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C41B0" w:rsidRPr="00AC5269">
        <w:rPr>
          <w:sz w:val="24"/>
          <w:szCs w:val="24"/>
        </w:rPr>
        <w:t>.2 Приемка по к</w:t>
      </w:r>
      <w:r w:rsidR="001467B0" w:rsidRPr="00AC5269">
        <w:rPr>
          <w:sz w:val="24"/>
          <w:szCs w:val="24"/>
        </w:rPr>
        <w:t>оличеств</w:t>
      </w:r>
      <w:r w:rsidR="001C41B0" w:rsidRPr="00AC5269">
        <w:rPr>
          <w:sz w:val="24"/>
          <w:szCs w:val="24"/>
        </w:rPr>
        <w:t xml:space="preserve">у поставляемого </w:t>
      </w:r>
      <w:r w:rsidR="00C01586" w:rsidRPr="00AC5269">
        <w:rPr>
          <w:sz w:val="24"/>
          <w:szCs w:val="24"/>
        </w:rPr>
        <w:t>Товара</w:t>
      </w:r>
      <w:r w:rsidR="001C41B0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производится </w:t>
      </w:r>
      <w:r w:rsidR="001C41B0" w:rsidRPr="00AC5269">
        <w:rPr>
          <w:sz w:val="24"/>
          <w:szCs w:val="24"/>
        </w:rPr>
        <w:t xml:space="preserve">Покупателем </w:t>
      </w:r>
      <w:r w:rsidR="001467B0" w:rsidRPr="00AC5269">
        <w:rPr>
          <w:sz w:val="24"/>
          <w:szCs w:val="24"/>
        </w:rPr>
        <w:t xml:space="preserve">согласно </w:t>
      </w:r>
      <w:r w:rsidR="00C3131B" w:rsidRPr="00AC5269">
        <w:rPr>
          <w:sz w:val="24"/>
          <w:szCs w:val="24"/>
        </w:rPr>
        <w:t>т</w:t>
      </w:r>
      <w:r w:rsidR="00C01586" w:rsidRPr="00AC5269">
        <w:rPr>
          <w:sz w:val="24"/>
          <w:szCs w:val="24"/>
        </w:rPr>
        <w:t>овар</w:t>
      </w:r>
      <w:r w:rsidR="001467B0" w:rsidRPr="00AC5269">
        <w:rPr>
          <w:sz w:val="24"/>
          <w:szCs w:val="24"/>
        </w:rPr>
        <w:t xml:space="preserve">но-сопроводительных документов. </w:t>
      </w:r>
    </w:p>
    <w:p w14:paraId="6450AA16" w14:textId="4F064025" w:rsidR="00340970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C41B0" w:rsidRPr="00AC5269">
        <w:rPr>
          <w:sz w:val="24"/>
          <w:szCs w:val="24"/>
        </w:rPr>
        <w:t xml:space="preserve">.3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, являющийся под</w:t>
      </w:r>
      <w:r w:rsidR="00340970" w:rsidRPr="00AC5269">
        <w:rPr>
          <w:sz w:val="24"/>
          <w:szCs w:val="24"/>
        </w:rPr>
        <w:t>карантинным</w:t>
      </w:r>
      <w:r w:rsidRPr="00AC5269">
        <w:rPr>
          <w:sz w:val="24"/>
          <w:szCs w:val="24"/>
        </w:rPr>
        <w:t>,</w:t>
      </w:r>
      <w:r w:rsidR="00340970" w:rsidRPr="00AC5269">
        <w:rPr>
          <w:sz w:val="24"/>
          <w:szCs w:val="24"/>
        </w:rPr>
        <w:t xml:space="preserve"> поставляемый с территории в пределах Российской Федерации, в которых решениями территориальных органов Россельхознадзора введен в действие карантинный фитосанитарный режим</w:t>
      </w:r>
      <w:r w:rsidRPr="00AC5269">
        <w:rPr>
          <w:sz w:val="24"/>
          <w:szCs w:val="24"/>
        </w:rPr>
        <w:t>,</w:t>
      </w:r>
      <w:r w:rsidR="00340970" w:rsidRPr="00AC5269">
        <w:rPr>
          <w:sz w:val="24"/>
          <w:szCs w:val="24"/>
        </w:rPr>
        <w:t xml:space="preserve"> сопровождается карантинным сертификатом.</w:t>
      </w:r>
    </w:p>
    <w:p w14:paraId="3E46D452" w14:textId="4E34CF62" w:rsidR="00340970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C41B0" w:rsidRPr="00AC5269">
        <w:rPr>
          <w:sz w:val="24"/>
          <w:szCs w:val="24"/>
        </w:rPr>
        <w:t>.4</w:t>
      </w:r>
      <w:r w:rsidR="00340970"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</w:t>
      </w:r>
      <w:r w:rsidR="00340970" w:rsidRPr="00AC5269">
        <w:rPr>
          <w:sz w:val="24"/>
          <w:szCs w:val="24"/>
        </w:rPr>
        <w:t>, являющийся подкарантинным</w:t>
      </w:r>
      <w:r w:rsidRPr="00AC5269">
        <w:rPr>
          <w:sz w:val="24"/>
          <w:szCs w:val="24"/>
        </w:rPr>
        <w:t>,</w:t>
      </w:r>
      <w:r w:rsidR="00340970" w:rsidRPr="00AC5269">
        <w:rPr>
          <w:sz w:val="24"/>
          <w:szCs w:val="24"/>
        </w:rPr>
        <w:t xml:space="preserve"> поставляемый с территории за пределами Российской Федерации, сопровождается фитосанитарным сертификатом или их заверенными копиями, оформленных надлежащим образом.</w:t>
      </w:r>
    </w:p>
    <w:p w14:paraId="2DEF6CC2" w14:textId="77777777" w:rsidR="00354723" w:rsidRPr="00AC5269" w:rsidRDefault="00354723" w:rsidP="00FB4F45">
      <w:pPr>
        <w:jc w:val="both"/>
        <w:rPr>
          <w:sz w:val="24"/>
          <w:szCs w:val="24"/>
        </w:rPr>
      </w:pPr>
    </w:p>
    <w:p w14:paraId="125EF5CF" w14:textId="77777777" w:rsidR="001467B0" w:rsidRPr="00AC5269" w:rsidRDefault="001467B0" w:rsidP="00FB4F45">
      <w:pPr>
        <w:pStyle w:val="af8"/>
        <w:numPr>
          <w:ilvl w:val="0"/>
          <w:numId w:val="2"/>
        </w:numPr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Гарантии</w:t>
      </w:r>
    </w:p>
    <w:p w14:paraId="49BFCB34" w14:textId="77777777" w:rsidR="00FB4F45" w:rsidRPr="00AC5269" w:rsidRDefault="00FB4F45" w:rsidP="00FB4F45">
      <w:pPr>
        <w:pStyle w:val="af8"/>
        <w:ind w:left="714"/>
        <w:rPr>
          <w:b/>
          <w:sz w:val="24"/>
          <w:szCs w:val="24"/>
        </w:rPr>
      </w:pPr>
    </w:p>
    <w:p w14:paraId="200E3546" w14:textId="7AD26D78" w:rsidR="001C41B0" w:rsidRPr="00AC5269" w:rsidRDefault="008A34EA" w:rsidP="00FB4F45">
      <w:pPr>
        <w:jc w:val="both"/>
        <w:rPr>
          <w:color w:val="000000"/>
          <w:sz w:val="24"/>
          <w:szCs w:val="24"/>
          <w:lang w:eastAsia="ru-RU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 </w:t>
      </w:r>
      <w:r w:rsidR="00414B90" w:rsidRPr="00AC5269">
        <w:rPr>
          <w:color w:val="000000"/>
          <w:sz w:val="24"/>
          <w:szCs w:val="24"/>
          <w:lang w:eastAsia="ru-RU"/>
        </w:rPr>
        <w:t xml:space="preserve">Гарантийный срок на поставляемый </w:t>
      </w:r>
      <w:r w:rsidR="00C01586" w:rsidRPr="00AC5269">
        <w:rPr>
          <w:color w:val="000000"/>
          <w:sz w:val="24"/>
          <w:szCs w:val="24"/>
          <w:lang w:eastAsia="ru-RU"/>
        </w:rPr>
        <w:t>Товар</w:t>
      </w:r>
      <w:r w:rsidR="00414B90" w:rsidRPr="00AC5269">
        <w:rPr>
          <w:color w:val="000000"/>
          <w:sz w:val="24"/>
          <w:szCs w:val="24"/>
          <w:lang w:eastAsia="ru-RU"/>
        </w:rPr>
        <w:t xml:space="preserve"> </w:t>
      </w:r>
      <w:r w:rsidR="00D07FA3" w:rsidRPr="00AC5269">
        <w:rPr>
          <w:color w:val="000000"/>
          <w:sz w:val="24"/>
          <w:szCs w:val="24"/>
          <w:lang w:eastAsia="ru-RU"/>
        </w:rPr>
        <w:t xml:space="preserve">устанавливается </w:t>
      </w:r>
      <w:r w:rsidR="00B21C5A" w:rsidRPr="00AC5269">
        <w:rPr>
          <w:color w:val="000000"/>
          <w:sz w:val="24"/>
          <w:szCs w:val="24"/>
          <w:lang w:eastAsia="ru-RU"/>
        </w:rPr>
        <w:t>в спецификациях к настоящему Д</w:t>
      </w:r>
      <w:r w:rsidR="00D842BD" w:rsidRPr="00AC5269">
        <w:rPr>
          <w:color w:val="000000"/>
          <w:sz w:val="24"/>
          <w:szCs w:val="24"/>
          <w:lang w:eastAsia="ru-RU"/>
        </w:rPr>
        <w:t>оговору</w:t>
      </w:r>
      <w:r w:rsidR="00414B90" w:rsidRPr="00AC5269">
        <w:rPr>
          <w:color w:val="000000"/>
          <w:sz w:val="24"/>
          <w:szCs w:val="24"/>
          <w:lang w:eastAsia="ru-RU"/>
        </w:rPr>
        <w:t xml:space="preserve">. </w:t>
      </w:r>
    </w:p>
    <w:p w14:paraId="6D681FBC" w14:textId="2BEC0172" w:rsidR="00414B90" w:rsidRPr="00AC5269" w:rsidRDefault="008A34EA" w:rsidP="00FB4F45">
      <w:pPr>
        <w:jc w:val="both"/>
        <w:rPr>
          <w:color w:val="000000"/>
          <w:sz w:val="24"/>
          <w:szCs w:val="24"/>
        </w:rPr>
      </w:pPr>
      <w:r w:rsidRPr="00AC5269">
        <w:rPr>
          <w:color w:val="000000"/>
          <w:sz w:val="24"/>
          <w:szCs w:val="24"/>
          <w:lang w:eastAsia="ru-RU"/>
        </w:rPr>
        <w:t>5</w:t>
      </w:r>
      <w:r w:rsidR="001C41B0" w:rsidRPr="00AC5269">
        <w:rPr>
          <w:color w:val="000000"/>
          <w:sz w:val="24"/>
          <w:szCs w:val="24"/>
          <w:lang w:eastAsia="ru-RU"/>
        </w:rPr>
        <w:t xml:space="preserve">.2 </w:t>
      </w:r>
      <w:r w:rsidR="00414B90" w:rsidRPr="00AC5269">
        <w:rPr>
          <w:color w:val="000000"/>
          <w:sz w:val="24"/>
          <w:szCs w:val="24"/>
          <w:lang w:eastAsia="ru-RU"/>
        </w:rPr>
        <w:t xml:space="preserve">Поставляемый </w:t>
      </w:r>
      <w:r w:rsidR="00C01586" w:rsidRPr="00AC5269">
        <w:rPr>
          <w:color w:val="000000"/>
          <w:sz w:val="24"/>
          <w:szCs w:val="24"/>
          <w:lang w:eastAsia="ru-RU"/>
        </w:rPr>
        <w:t>Товар</w:t>
      </w:r>
      <w:r w:rsidR="00414B90" w:rsidRPr="00AC5269">
        <w:rPr>
          <w:color w:val="000000"/>
          <w:sz w:val="24"/>
          <w:szCs w:val="24"/>
          <w:lang w:eastAsia="ru-RU"/>
        </w:rPr>
        <w:t xml:space="preserve"> является новым, ранее неэксплуатируемым. </w:t>
      </w:r>
    </w:p>
    <w:p w14:paraId="39ADA964" w14:textId="5CE7BD64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color w:val="000000"/>
          <w:sz w:val="24"/>
          <w:szCs w:val="24"/>
        </w:rPr>
        <w:t>5</w:t>
      </w:r>
      <w:r w:rsidR="001467B0" w:rsidRPr="00AC5269">
        <w:rPr>
          <w:sz w:val="24"/>
          <w:szCs w:val="24"/>
        </w:rPr>
        <w:t>.3</w:t>
      </w:r>
      <w:r w:rsidR="001C41B0" w:rsidRPr="00AC5269">
        <w:rPr>
          <w:sz w:val="24"/>
          <w:szCs w:val="24"/>
        </w:rPr>
        <w:t xml:space="preserve"> В </w:t>
      </w:r>
      <w:r w:rsidR="001467B0" w:rsidRPr="00AC5269">
        <w:rPr>
          <w:sz w:val="24"/>
          <w:szCs w:val="24"/>
        </w:rPr>
        <w:t xml:space="preserve">случае обнаружения несоответствия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условиям договора (спецификации) о количестве, качестве, в том числе технической документации, или комплектности в </w:t>
      </w:r>
      <w:r w:rsidR="001467B0" w:rsidRPr="00AC5269">
        <w:rPr>
          <w:sz w:val="24"/>
          <w:szCs w:val="24"/>
        </w:rPr>
        <w:lastRenderedPageBreak/>
        <w:t xml:space="preserve">процессе приёмки, пуско-наладочных работ, пуска в эксплуатацию и эксплуатации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в течение Гарантийного срока вызов представителя Поставщика обязателен.</w:t>
      </w:r>
    </w:p>
    <w:p w14:paraId="56483579" w14:textId="3D44E141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>.4 Уведомление об обнаружении неисправности передаётся представителю Поставщика телефаксом или телеграммой, по коор</w:t>
      </w:r>
      <w:r w:rsidR="00C0644C" w:rsidRPr="00AC5269">
        <w:rPr>
          <w:sz w:val="24"/>
          <w:szCs w:val="24"/>
        </w:rPr>
        <w:t>динатам, указанным в настоящем Д</w:t>
      </w:r>
      <w:r w:rsidR="001467B0" w:rsidRPr="00AC5269">
        <w:rPr>
          <w:sz w:val="24"/>
          <w:szCs w:val="24"/>
        </w:rPr>
        <w:t>оговоре</w:t>
      </w:r>
      <w:r w:rsidR="000427B3" w:rsidRPr="00AC5269">
        <w:rPr>
          <w:sz w:val="24"/>
          <w:szCs w:val="24"/>
        </w:rPr>
        <w:t xml:space="preserve">, </w:t>
      </w:r>
      <w:r w:rsidR="000427B3" w:rsidRPr="00AC5269">
        <w:rPr>
          <w:color w:val="000000"/>
          <w:sz w:val="24"/>
          <w:szCs w:val="24"/>
        </w:rPr>
        <w:t>либо по электронной почте, указанной в разделе 10 настоящего Договора,</w:t>
      </w:r>
      <w:r w:rsidR="001467B0" w:rsidRPr="00AC5269">
        <w:rPr>
          <w:sz w:val="24"/>
          <w:szCs w:val="24"/>
        </w:rPr>
        <w:t xml:space="preserve"> немедленно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обнаружения неисправности.</w:t>
      </w:r>
    </w:p>
    <w:p w14:paraId="2B383C20" w14:textId="0AE3B248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.5 Представитель Поставщика в течение 2 (двух) рабочих дней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получения Уведомления обязан сообщить о дате своего прибытия в указанное Покупателем место для установления причин неисправности, о чём составляется соответствующий Акт</w:t>
      </w:r>
      <w:r w:rsidR="00D842BD" w:rsidRPr="00AC5269">
        <w:rPr>
          <w:sz w:val="24"/>
          <w:szCs w:val="24"/>
        </w:rPr>
        <w:t xml:space="preserve">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. Срок прибытия </w:t>
      </w:r>
      <w:r w:rsidR="00414B90" w:rsidRPr="00AC5269">
        <w:rPr>
          <w:sz w:val="24"/>
          <w:szCs w:val="24"/>
        </w:rPr>
        <w:t xml:space="preserve">уполномоченного представителя Поставщика </w:t>
      </w:r>
      <w:r w:rsidR="001467B0" w:rsidRPr="00AC5269">
        <w:rPr>
          <w:sz w:val="24"/>
          <w:szCs w:val="24"/>
        </w:rPr>
        <w:t xml:space="preserve">не должен превышать </w:t>
      </w:r>
      <w:r w:rsidR="00957C52"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 (</w:t>
      </w:r>
      <w:r w:rsidR="00957C52" w:rsidRPr="00AC5269">
        <w:rPr>
          <w:sz w:val="24"/>
          <w:szCs w:val="24"/>
        </w:rPr>
        <w:t>пять</w:t>
      </w:r>
      <w:r w:rsidR="001467B0" w:rsidRPr="00AC5269">
        <w:rPr>
          <w:sz w:val="24"/>
          <w:szCs w:val="24"/>
        </w:rPr>
        <w:t xml:space="preserve">) </w:t>
      </w:r>
      <w:r w:rsidR="00957C52" w:rsidRPr="00AC5269">
        <w:rPr>
          <w:sz w:val="24"/>
          <w:szCs w:val="24"/>
        </w:rPr>
        <w:t xml:space="preserve">рабочих </w:t>
      </w:r>
      <w:r w:rsidR="001467B0" w:rsidRPr="00AC5269">
        <w:rPr>
          <w:sz w:val="24"/>
          <w:szCs w:val="24"/>
        </w:rPr>
        <w:t xml:space="preserve">дней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направления Уведомления Покупателем.</w:t>
      </w:r>
    </w:p>
    <w:p w14:paraId="276750F2" w14:textId="6B48E780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5.</w:t>
      </w:r>
      <w:r w:rsidR="001467B0" w:rsidRPr="00AC5269">
        <w:rPr>
          <w:sz w:val="24"/>
          <w:szCs w:val="24"/>
        </w:rPr>
        <w:t xml:space="preserve">6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с дефектами, возникшими в связи с неправильной их эксплуатацией или хранением у Покупателя (грузополучателя), в связи с неисполнением инструкции по монтажу и эксплуатации, несоблюдением графика технического обслуживания и периодических осмотров, если Покупатель (грузополучатель/предприятие использующее </w:t>
      </w:r>
      <w:r w:rsidR="00C01586" w:rsidRPr="00AC5269">
        <w:rPr>
          <w:sz w:val="24"/>
          <w:szCs w:val="24"/>
        </w:rPr>
        <w:t>Товар</w:t>
      </w:r>
      <w:r w:rsidR="00C0644C" w:rsidRPr="00AC5269">
        <w:rPr>
          <w:sz w:val="24"/>
          <w:szCs w:val="24"/>
        </w:rPr>
        <w:t xml:space="preserve"> по настоящему Д</w:t>
      </w:r>
      <w:r w:rsidR="001467B0" w:rsidRPr="00AC5269">
        <w:rPr>
          <w:sz w:val="24"/>
          <w:szCs w:val="24"/>
        </w:rPr>
        <w:t>оговору) произведёт самостоятельно замену узлов и деталей, установку неоригинальных деталей и запасных частей, а также какие-либо конструкторские изменения без письменного согласия Поставщика, то такие дефекты подлежат замене и ремонту за счёт Покупателя.</w:t>
      </w:r>
    </w:p>
    <w:p w14:paraId="41992C08" w14:textId="20479040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>.7 В случае неявки представителя Поставщика в срок, установленный п.</w:t>
      </w:r>
      <w:r w:rsidR="00D842BD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5.5 настоящего </w:t>
      </w:r>
      <w:r w:rsidR="00C0644C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>оговора, соответствующий Акт</w:t>
      </w:r>
      <w:r w:rsidR="009F3968" w:rsidRPr="00AC5269">
        <w:rPr>
          <w:sz w:val="24"/>
          <w:szCs w:val="24"/>
        </w:rPr>
        <w:t xml:space="preserve">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составляется </w:t>
      </w:r>
      <w:r w:rsidR="00414B90" w:rsidRPr="00AC5269">
        <w:rPr>
          <w:sz w:val="24"/>
          <w:szCs w:val="24"/>
        </w:rPr>
        <w:t>Покупателем в одностороннем порядке</w:t>
      </w:r>
      <w:r w:rsidR="001467B0" w:rsidRPr="00AC5269">
        <w:rPr>
          <w:sz w:val="24"/>
          <w:szCs w:val="24"/>
        </w:rPr>
        <w:t>.</w:t>
      </w:r>
    </w:p>
    <w:p w14:paraId="2C3AF9C3" w14:textId="779182BC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D842BD" w:rsidRPr="00AC5269">
        <w:rPr>
          <w:sz w:val="24"/>
          <w:szCs w:val="24"/>
        </w:rPr>
        <w:t xml:space="preserve">.8 </w:t>
      </w:r>
      <w:r w:rsidR="001467B0" w:rsidRPr="00AC5269">
        <w:rPr>
          <w:sz w:val="24"/>
          <w:szCs w:val="24"/>
        </w:rPr>
        <w:t>В</w:t>
      </w:r>
      <w:r w:rsidR="00D842BD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случае отказа представителя Поставщика от подписания Акта </w:t>
      </w:r>
      <w:r w:rsidR="009F3968" w:rsidRPr="00AC5269">
        <w:rPr>
          <w:sz w:val="24"/>
          <w:szCs w:val="24"/>
        </w:rPr>
        <w:t xml:space="preserve">о неисправности </w:t>
      </w:r>
      <w:r w:rsidR="00C01586" w:rsidRPr="00AC5269">
        <w:rPr>
          <w:sz w:val="24"/>
          <w:szCs w:val="24"/>
        </w:rPr>
        <w:t>Товара</w:t>
      </w:r>
      <w:r w:rsidR="009F3968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или </w:t>
      </w:r>
      <w:r w:rsidR="00414B90" w:rsidRPr="00AC5269">
        <w:rPr>
          <w:sz w:val="24"/>
          <w:szCs w:val="24"/>
        </w:rPr>
        <w:t>возникновения</w:t>
      </w:r>
      <w:r w:rsidR="001467B0" w:rsidRPr="00AC5269">
        <w:rPr>
          <w:sz w:val="24"/>
          <w:szCs w:val="24"/>
        </w:rPr>
        <w:t xml:space="preserve"> разногласий по Акту</w:t>
      </w:r>
      <w:r w:rsidR="009F3968" w:rsidRPr="00AC5269">
        <w:rPr>
          <w:sz w:val="24"/>
          <w:szCs w:val="24"/>
        </w:rPr>
        <w:t xml:space="preserve">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>, Покупатель вправе привлечь независимого эксперта согласованного Сторонами, имеющего соответствующие документы, разрешени</w:t>
      </w:r>
      <w:r w:rsidR="00D842BD" w:rsidRPr="00AC5269">
        <w:rPr>
          <w:sz w:val="24"/>
          <w:szCs w:val="24"/>
        </w:rPr>
        <w:t>я</w:t>
      </w:r>
      <w:r w:rsidR="001467B0" w:rsidRPr="00AC5269">
        <w:rPr>
          <w:sz w:val="24"/>
          <w:szCs w:val="24"/>
        </w:rPr>
        <w:t xml:space="preserve"> на выдачу соответствующих заключений, заключение которого является обязательным для Поставщика и Покупателя.</w:t>
      </w:r>
    </w:p>
    <w:p w14:paraId="6D8C72EC" w14:textId="1F7A3167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.9 </w:t>
      </w:r>
      <w:r w:rsidR="00433594" w:rsidRPr="00AC5269">
        <w:rPr>
          <w:sz w:val="24"/>
          <w:szCs w:val="24"/>
        </w:rPr>
        <w:t xml:space="preserve">В случае обнаружения несоответствия Товара условиям договора (спецификации) о количестве, качестве, в том числе технической документации, или комплектности в процессе приёмки, монтажа, пуско-наладочных работ, пуска в эксплуатацию и эксплуатации Товара и в течение Гарантийного срока Покупатель вправе потребовать устранения выявленных недостатков Товара в течение 10 календарных дней, </w:t>
      </w:r>
      <w:r w:rsidR="00C310E9" w:rsidRPr="00AC5269">
        <w:rPr>
          <w:sz w:val="24"/>
          <w:szCs w:val="24"/>
        </w:rPr>
        <w:t>при условии что</w:t>
      </w:r>
      <w:r w:rsidR="00433594" w:rsidRPr="00AC5269">
        <w:rPr>
          <w:sz w:val="24"/>
          <w:szCs w:val="24"/>
        </w:rPr>
        <w:t xml:space="preserve"> данные недостатки являются гарантийным случаем. Стороны вправе установить своим письменным соглашением</w:t>
      </w:r>
      <w:r w:rsidR="003C101D" w:rsidRPr="00AC5269">
        <w:rPr>
          <w:sz w:val="24"/>
          <w:szCs w:val="24"/>
        </w:rPr>
        <w:t>/дополнительным соглашением к настоящему Договору</w:t>
      </w:r>
      <w:r w:rsidR="00433594" w:rsidRPr="00AC5269">
        <w:rPr>
          <w:sz w:val="24"/>
          <w:szCs w:val="24"/>
        </w:rPr>
        <w:t xml:space="preserve"> иной срок устранения недостатков, но в любом случае не более основного срока поставки Товара.</w:t>
      </w:r>
    </w:p>
    <w:p w14:paraId="4021B3B5" w14:textId="21906F57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.10 В случае неустранения Поставщиком выявленных недостатков в согласованный Сторонами срок, Покупатель вправе потребовать уменьшения стоимости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или возврата такого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 возвратом уплаченной за него суммы, а Поставщик обязуется выполнить данные требования Покупателя в течение 10 (десяти) дней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предъявления соответствующего требования.</w:t>
      </w:r>
    </w:p>
    <w:p w14:paraId="67F7F6DA" w14:textId="68596372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.11 Если Поставщик по требованию Покупателя </w:t>
      </w:r>
      <w:r w:rsidR="00EB576C" w:rsidRPr="00AC5269">
        <w:rPr>
          <w:sz w:val="24"/>
          <w:szCs w:val="24"/>
        </w:rPr>
        <w:t>не устранит выявленные недостатки в установленный п. 5.9 настоящего договора срок,</w:t>
      </w:r>
      <w:r w:rsidR="001467B0" w:rsidRPr="00AC5269">
        <w:rPr>
          <w:sz w:val="24"/>
          <w:szCs w:val="24"/>
        </w:rPr>
        <w:t xml:space="preserve"> то Покупатель вправе также устранить их самостоятельно или с привлечением третьих лиц за счёт Поставщика </w:t>
      </w:r>
      <w:r w:rsidR="00D8427E" w:rsidRPr="00AC5269">
        <w:rPr>
          <w:sz w:val="24"/>
          <w:szCs w:val="24"/>
        </w:rPr>
        <w:t xml:space="preserve">(после </w:t>
      </w:r>
      <w:r w:rsidR="000C00E5" w:rsidRPr="00AC5269">
        <w:rPr>
          <w:sz w:val="24"/>
          <w:szCs w:val="24"/>
        </w:rPr>
        <w:t>письменного согласия Поставщика, которое Поставщик направляет Покупателю в течение 3 (трех) рабочих дней с даты запроса Покупателя</w:t>
      </w:r>
      <w:r w:rsidR="00D8427E" w:rsidRPr="00AC5269">
        <w:rPr>
          <w:sz w:val="24"/>
          <w:szCs w:val="24"/>
        </w:rPr>
        <w:t xml:space="preserve">) </w:t>
      </w:r>
      <w:r w:rsidR="001467B0" w:rsidRPr="00AC5269">
        <w:rPr>
          <w:sz w:val="24"/>
          <w:szCs w:val="24"/>
        </w:rPr>
        <w:t xml:space="preserve">без ущерба для своих прав по гарантии, причём Поставщик обязан оплатить ремонт в сумме понесённых расходов в течение </w:t>
      </w:r>
      <w:r w:rsidR="00EB576C" w:rsidRPr="00AC5269">
        <w:rPr>
          <w:sz w:val="24"/>
          <w:szCs w:val="24"/>
        </w:rPr>
        <w:t>1</w:t>
      </w:r>
      <w:r w:rsidR="001467B0" w:rsidRPr="00AC5269">
        <w:rPr>
          <w:sz w:val="24"/>
          <w:szCs w:val="24"/>
        </w:rPr>
        <w:t>5 (пят</w:t>
      </w:r>
      <w:r w:rsidR="00EB576C" w:rsidRPr="00AC5269">
        <w:rPr>
          <w:sz w:val="24"/>
          <w:szCs w:val="24"/>
        </w:rPr>
        <w:t>надцати</w:t>
      </w:r>
      <w:r w:rsidR="001467B0" w:rsidRPr="00AC5269">
        <w:rPr>
          <w:sz w:val="24"/>
          <w:szCs w:val="24"/>
        </w:rPr>
        <w:t>) дней с даты получения соответствующего требования</w:t>
      </w:r>
      <w:r w:rsidR="00EB576C" w:rsidRPr="00AC5269">
        <w:rPr>
          <w:sz w:val="24"/>
          <w:szCs w:val="24"/>
        </w:rPr>
        <w:t xml:space="preserve"> </w:t>
      </w:r>
      <w:r w:rsidR="0017270B" w:rsidRPr="00AC5269">
        <w:rPr>
          <w:sz w:val="24"/>
          <w:szCs w:val="24"/>
        </w:rPr>
        <w:t>и</w:t>
      </w:r>
      <w:r w:rsidR="001467B0" w:rsidRPr="00AC5269">
        <w:rPr>
          <w:sz w:val="24"/>
          <w:szCs w:val="24"/>
        </w:rPr>
        <w:t xml:space="preserve"> счёта, путём перечисления указанной суммы на счёт Покупателя. Расходы Покупателя должны быть подтверждены документально.</w:t>
      </w:r>
    </w:p>
    <w:p w14:paraId="05EAC8C5" w14:textId="7FB29316" w:rsidR="000C00E5" w:rsidRPr="00AC5269" w:rsidRDefault="000C00E5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В случае неполучения от Поставщика соответствующего письменного согласия в 3-дневный срок, указанный в настоящем пункте Договора, Покупатель без согласия Поставщика вправе устранить </w:t>
      </w:r>
      <w:r w:rsidR="00127B01" w:rsidRPr="00AC5269">
        <w:rPr>
          <w:sz w:val="24"/>
          <w:szCs w:val="24"/>
        </w:rPr>
        <w:t>выявленные недостатки</w:t>
      </w:r>
      <w:r w:rsidRPr="00AC5269">
        <w:rPr>
          <w:sz w:val="24"/>
          <w:szCs w:val="24"/>
        </w:rPr>
        <w:t xml:space="preserve"> самостоятельно или с привлечением третьих лиц за счёт Поставщика.</w:t>
      </w:r>
    </w:p>
    <w:p w14:paraId="2EC5E9B4" w14:textId="4712091E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>5</w:t>
      </w:r>
      <w:r w:rsidR="001467B0" w:rsidRPr="00AC5269">
        <w:rPr>
          <w:sz w:val="24"/>
          <w:szCs w:val="24"/>
        </w:rPr>
        <w:t xml:space="preserve">.12 После оформления Акта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согласно пп.</w:t>
      </w:r>
      <w:r w:rsidR="000427B3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>5.5-5.8</w:t>
      </w:r>
      <w:r w:rsidR="000427B3" w:rsidRPr="00AC5269">
        <w:rPr>
          <w:sz w:val="24"/>
          <w:szCs w:val="24"/>
        </w:rPr>
        <w:t xml:space="preserve"> настоящего Договора</w:t>
      </w:r>
      <w:r w:rsidR="001467B0" w:rsidRPr="00AC5269">
        <w:rPr>
          <w:sz w:val="24"/>
          <w:szCs w:val="24"/>
        </w:rPr>
        <w:t xml:space="preserve">, Покупатель обязуется передать </w:t>
      </w:r>
      <w:r w:rsidR="00C01586" w:rsidRPr="00AC5269">
        <w:rPr>
          <w:sz w:val="24"/>
          <w:szCs w:val="24"/>
        </w:rPr>
        <w:t>Товар</w:t>
      </w:r>
      <w:r w:rsidR="00C0644C" w:rsidRPr="00AC5269">
        <w:rPr>
          <w:sz w:val="24"/>
          <w:szCs w:val="24"/>
        </w:rPr>
        <w:t xml:space="preserve"> Поставщику согласованным С</w:t>
      </w:r>
      <w:r w:rsidR="001467B0" w:rsidRPr="00AC5269">
        <w:rPr>
          <w:sz w:val="24"/>
          <w:szCs w:val="24"/>
        </w:rPr>
        <w:t xml:space="preserve">торонами способом, для устранения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или замены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>.</w:t>
      </w:r>
    </w:p>
    <w:p w14:paraId="79A3766E" w14:textId="79F1DEFD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.13 На заменённый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>его части), устанавливается гарантийный срок той же продолжительности, что и на новый</w:t>
      </w:r>
      <w:r w:rsidR="009F3968"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. </w:t>
      </w:r>
      <w:r w:rsidR="009F3968" w:rsidRPr="00AC5269">
        <w:rPr>
          <w:sz w:val="24"/>
          <w:szCs w:val="24"/>
        </w:rPr>
        <w:t>Гарантийный с</w:t>
      </w:r>
      <w:r w:rsidR="001467B0" w:rsidRPr="00AC5269">
        <w:rPr>
          <w:sz w:val="24"/>
          <w:szCs w:val="24"/>
        </w:rPr>
        <w:t xml:space="preserve">рок на заменённый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 xml:space="preserve">его части) начинает исчисляться заново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замены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>его част</w:t>
      </w:r>
      <w:r w:rsidR="009F3968" w:rsidRPr="00AC5269">
        <w:rPr>
          <w:sz w:val="24"/>
          <w:szCs w:val="24"/>
        </w:rPr>
        <w:t>ей</w:t>
      </w:r>
      <w:r w:rsidR="001467B0" w:rsidRPr="00AC5269">
        <w:rPr>
          <w:sz w:val="24"/>
          <w:szCs w:val="24"/>
        </w:rPr>
        <w:t>).</w:t>
      </w:r>
    </w:p>
    <w:p w14:paraId="0F034436" w14:textId="7A64B985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.14 Все необходимые транспортные расходы, а также расходы, связанные с привлечением согласованных Сторонами экспертов, связанные с возвратом или заменой дефектного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>его частей) в период гарантии берёт на себя виновная сторона.</w:t>
      </w:r>
    </w:p>
    <w:p w14:paraId="66D555CB" w14:textId="77777777" w:rsidR="00987644" w:rsidRPr="00AC5269" w:rsidRDefault="00987644" w:rsidP="00FB4F45">
      <w:pPr>
        <w:jc w:val="both"/>
        <w:rPr>
          <w:sz w:val="24"/>
          <w:szCs w:val="24"/>
        </w:rPr>
      </w:pPr>
    </w:p>
    <w:p w14:paraId="1E81D6CB" w14:textId="77777777" w:rsidR="001467B0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Форс-мажор</w:t>
      </w:r>
    </w:p>
    <w:p w14:paraId="5DE357F7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5C7340E8" w14:textId="7FE0AE49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6</w:t>
      </w:r>
      <w:r w:rsidR="001467B0" w:rsidRPr="00AC5269">
        <w:rPr>
          <w:sz w:val="24"/>
          <w:szCs w:val="24"/>
        </w:rPr>
        <w:t xml:space="preserve">.1 В случае невозможности полного или частичного исполнения одной из Сторон обязательств по настоящему </w:t>
      </w:r>
      <w:r w:rsidR="00EA5DAA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 xml:space="preserve">оговору вследствие наступления обстоятельств непреодолимой силы, срок исполнения обязательств по </w:t>
      </w:r>
      <w:r w:rsidR="00EA5DAA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>оговору переносится соразмерно времени, в течение которого будут действовать такие обстоятельства.</w:t>
      </w:r>
    </w:p>
    <w:p w14:paraId="4C8DF8CB" w14:textId="2D97B9B0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6</w:t>
      </w:r>
      <w:r w:rsidR="001467B0" w:rsidRPr="00AC5269">
        <w:rPr>
          <w:sz w:val="24"/>
          <w:szCs w:val="24"/>
        </w:rPr>
        <w:t xml:space="preserve">.2 Если эти обстоятельства будут продолжаться более трёх месяцев, то Стороны согласовывают условия дальнейшей отсрочки исполнения обязательств по </w:t>
      </w:r>
      <w:r w:rsidR="00EA5DAA" w:rsidRPr="00AC5269">
        <w:rPr>
          <w:sz w:val="24"/>
          <w:szCs w:val="24"/>
        </w:rPr>
        <w:t>настоящему Д</w:t>
      </w:r>
      <w:r w:rsidR="001467B0" w:rsidRPr="00AC5269">
        <w:rPr>
          <w:sz w:val="24"/>
          <w:szCs w:val="24"/>
        </w:rPr>
        <w:t>оговору либо его расторжения</w:t>
      </w:r>
      <w:r w:rsidR="009F3968" w:rsidRPr="00AC5269">
        <w:rPr>
          <w:sz w:val="24"/>
          <w:szCs w:val="24"/>
        </w:rPr>
        <w:t>.</w:t>
      </w:r>
    </w:p>
    <w:p w14:paraId="7D8E6EE4" w14:textId="20060BF2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6</w:t>
      </w:r>
      <w:r w:rsidR="001467B0" w:rsidRPr="00AC5269">
        <w:rPr>
          <w:sz w:val="24"/>
          <w:szCs w:val="24"/>
        </w:rPr>
        <w:t>.3 Сторона, которая не в состоянии выполнить свои обязательства по</w:t>
      </w:r>
      <w:r w:rsidR="00EA5DAA" w:rsidRPr="00AC5269">
        <w:rPr>
          <w:sz w:val="24"/>
          <w:szCs w:val="24"/>
        </w:rPr>
        <w:t xml:space="preserve"> настоящему Д</w:t>
      </w:r>
      <w:r w:rsidR="001467B0" w:rsidRPr="00AC5269">
        <w:rPr>
          <w:sz w:val="24"/>
          <w:szCs w:val="24"/>
        </w:rPr>
        <w:t xml:space="preserve">оговору, должна немедленно известить другую </w:t>
      </w:r>
      <w:r w:rsidR="00EA5DAA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>торону о начале и прекращении действий, обстоятельств, препятствующих исполнению обязательств.</w:t>
      </w:r>
    </w:p>
    <w:p w14:paraId="0E365708" w14:textId="77777777" w:rsidR="00354723" w:rsidRPr="00AC5269" w:rsidRDefault="00354723" w:rsidP="00FB4F45">
      <w:pPr>
        <w:suppressAutoHyphens w:val="0"/>
        <w:jc w:val="both"/>
        <w:rPr>
          <w:sz w:val="24"/>
          <w:szCs w:val="24"/>
        </w:rPr>
      </w:pPr>
    </w:p>
    <w:p w14:paraId="39FBC9C7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605ED049" w14:textId="750AB80B" w:rsidR="000E3D32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Порядок разрешения споров и ответственность</w:t>
      </w:r>
    </w:p>
    <w:p w14:paraId="75B282E8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30697077" w14:textId="71DE8DC2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.1 </w:t>
      </w:r>
      <w:r w:rsidR="001467B0" w:rsidRPr="00AC5269">
        <w:rPr>
          <w:sz w:val="24"/>
          <w:szCs w:val="24"/>
        </w:rPr>
        <w:t xml:space="preserve">Все возникающие в процессе исполнения </w:t>
      </w:r>
      <w:r w:rsidR="00EA5DAA" w:rsidRPr="00AC5269">
        <w:rPr>
          <w:sz w:val="24"/>
          <w:szCs w:val="24"/>
        </w:rPr>
        <w:t>настоящего Д</w:t>
      </w:r>
      <w:r w:rsidR="001467B0" w:rsidRPr="00AC5269">
        <w:rPr>
          <w:sz w:val="24"/>
          <w:szCs w:val="24"/>
        </w:rPr>
        <w:t>оговора противоречия Стороны стремятся разрешать путём переговоров.</w:t>
      </w:r>
    </w:p>
    <w:p w14:paraId="580C46F1" w14:textId="4317A367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.2 </w:t>
      </w:r>
      <w:r w:rsidR="007B1932" w:rsidRPr="00AC5269">
        <w:rPr>
          <w:sz w:val="24"/>
          <w:szCs w:val="24"/>
        </w:rPr>
        <w:t xml:space="preserve">По спорам, возникающим в процессе исполнения настоящего Договора, обязателен досудебный (претензионный) порядок урегулирования. Сторона, получившая претензию, обязана в 10-ти дневный срок со дня её получения рассмотреть претензию и дать мотивированный письменный ответ. </w:t>
      </w:r>
    </w:p>
    <w:p w14:paraId="2959BF73" w14:textId="7CE46E0C" w:rsidR="009F3968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.3 </w:t>
      </w:r>
      <w:r w:rsidR="007B1932" w:rsidRPr="00AC5269">
        <w:rPr>
          <w:sz w:val="24"/>
          <w:szCs w:val="24"/>
        </w:rPr>
        <w:t>Если Стороны в 10-ти дневный срок не придут к согласию, споры передаются на рассмотрение в Арбитражный суд Кемеровской области.</w:t>
      </w:r>
    </w:p>
    <w:p w14:paraId="7BF5A1C9" w14:textId="77777777" w:rsidR="000718D1" w:rsidRPr="00AC5269" w:rsidRDefault="000718D1" w:rsidP="000718D1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7.4 В случае, если оговорённый настоящим Договором срок поставки, срок замены некачественного Товара, в том числе в рамках гарантийного срока, не соблюдается, то Поставщик выплачивает по письменному требованию Покупателя неустойку в размере 0,03% (ноль целых три сотых процента) от суммы непоставленного Товара, указанной в спецификации, за каждый день просрочки.</w:t>
      </w:r>
    </w:p>
    <w:p w14:paraId="194CA3F1" w14:textId="77777777" w:rsidR="000718D1" w:rsidRPr="00AC5269" w:rsidRDefault="000718D1" w:rsidP="000718D1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7.5 В случае, если оговорённые настоящим Договором сроки оплаты Товара не соблюдаются, то Покупатель выплачивает по письменному требованию Поставщика неустойку в размере 0,03% (ноль целых три сотых процента) от невыплаченной стоимости Товара за каждый день просрочки.</w:t>
      </w:r>
    </w:p>
    <w:p w14:paraId="3BE37660" w14:textId="4D8C2F35" w:rsidR="00C01586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.6 </w:t>
      </w:r>
      <w:r w:rsidR="00923E68" w:rsidRPr="00AC5269">
        <w:rPr>
          <w:sz w:val="24"/>
          <w:szCs w:val="24"/>
        </w:rPr>
        <w:t>Поставщик самостоятельно несет ответственность за допущенные нарушения законодательства о карантинных фитосанитарных требованиях к подкарантинной продукции, включая оплату штрафов, пеней, а также по возмещению причиненного в связи с этим вреда. В случае, если Покупатель был привлечен к ответственности по вине Поставщика, последний возмещает все причиненные этим убытки</w:t>
      </w:r>
      <w:r w:rsidR="000427B3" w:rsidRPr="00AC5269">
        <w:rPr>
          <w:sz w:val="24"/>
          <w:szCs w:val="24"/>
        </w:rPr>
        <w:t>.</w:t>
      </w:r>
    </w:p>
    <w:p w14:paraId="163D08CC" w14:textId="2456148B" w:rsidR="000E3D32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C01586" w:rsidRPr="00AC5269">
        <w:rPr>
          <w:sz w:val="24"/>
          <w:szCs w:val="24"/>
        </w:rPr>
        <w:t xml:space="preserve">.7 </w:t>
      </w:r>
      <w:r w:rsidR="001467B0" w:rsidRPr="00AC5269">
        <w:rPr>
          <w:sz w:val="24"/>
          <w:szCs w:val="24"/>
        </w:rPr>
        <w:t xml:space="preserve">По соглашению </w:t>
      </w:r>
      <w:r w:rsidR="00EA5DAA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 xml:space="preserve">торон статья 317.1 Гражданского кодекса РФ к взаимоотношениям </w:t>
      </w:r>
      <w:r w:rsidR="00C0644C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 xml:space="preserve">торон по </w:t>
      </w:r>
      <w:r w:rsidR="000427B3" w:rsidRPr="00AC5269">
        <w:rPr>
          <w:sz w:val="24"/>
          <w:szCs w:val="24"/>
        </w:rPr>
        <w:t>настоящему Д</w:t>
      </w:r>
      <w:r w:rsidR="001467B0" w:rsidRPr="00AC5269">
        <w:rPr>
          <w:sz w:val="24"/>
          <w:szCs w:val="24"/>
        </w:rPr>
        <w:t>оговору не применяется.</w:t>
      </w:r>
    </w:p>
    <w:p w14:paraId="0D7C285F" w14:textId="77777777" w:rsidR="00354723" w:rsidRPr="00AC5269" w:rsidRDefault="00354723" w:rsidP="00FB4F45">
      <w:pPr>
        <w:suppressAutoHyphens w:val="0"/>
        <w:jc w:val="center"/>
        <w:rPr>
          <w:b/>
          <w:sz w:val="24"/>
          <w:szCs w:val="24"/>
        </w:rPr>
      </w:pPr>
    </w:p>
    <w:p w14:paraId="18E23AF0" w14:textId="77777777" w:rsidR="00590147" w:rsidRPr="00AC5269" w:rsidRDefault="00590147" w:rsidP="00FB4F45">
      <w:pPr>
        <w:suppressAutoHyphens w:val="0"/>
        <w:jc w:val="center"/>
        <w:rPr>
          <w:b/>
          <w:sz w:val="24"/>
          <w:szCs w:val="24"/>
        </w:rPr>
      </w:pPr>
    </w:p>
    <w:p w14:paraId="3E873F45" w14:textId="07E3628D" w:rsidR="001467B0" w:rsidRPr="00AC5269" w:rsidRDefault="001467B0" w:rsidP="00485AE2">
      <w:pPr>
        <w:pStyle w:val="af8"/>
        <w:numPr>
          <w:ilvl w:val="0"/>
          <w:numId w:val="2"/>
        </w:numPr>
        <w:suppressAutoHyphens w:val="0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Особые условия</w:t>
      </w:r>
    </w:p>
    <w:p w14:paraId="5C54F8DD" w14:textId="77777777" w:rsidR="00FB4F45" w:rsidRPr="00AC5269" w:rsidRDefault="00FB4F45" w:rsidP="00FB4F45">
      <w:pPr>
        <w:pStyle w:val="af8"/>
        <w:suppressAutoHyphens w:val="0"/>
        <w:ind w:left="714"/>
        <w:rPr>
          <w:b/>
          <w:sz w:val="24"/>
          <w:szCs w:val="24"/>
        </w:rPr>
      </w:pPr>
    </w:p>
    <w:p w14:paraId="659306A4" w14:textId="09E69E9F" w:rsidR="001467B0" w:rsidRPr="00AC5269" w:rsidRDefault="008A34EA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8</w:t>
      </w:r>
      <w:r w:rsidR="001467B0" w:rsidRPr="00AC5269">
        <w:rPr>
          <w:sz w:val="24"/>
          <w:szCs w:val="24"/>
        </w:rPr>
        <w:t>.1. Стороны гарантируют, что:</w:t>
      </w:r>
    </w:p>
    <w:p w14:paraId="5472B3D8" w14:textId="49022A71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>— зарегистрированы в ЕГРЮЛ надлежащим образом;</w:t>
      </w:r>
    </w:p>
    <w:p w14:paraId="4F6A3F62" w14:textId="648C131C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уплачивают все обязательные налоги и сборы, ведут бухгалтерский и налоговый учет, а также своевременно подают в налоговые и иные госорганы отчетность;</w:t>
      </w:r>
    </w:p>
    <w:p w14:paraId="3A0E6B3E" w14:textId="6CC5FE9F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их исполнительный орган находится и осуществляет функции управления по месту регистрации юр. лица, и в нем нет дисквалифицированных лиц;</w:t>
      </w:r>
    </w:p>
    <w:p w14:paraId="5634FECA" w14:textId="02C617B8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для заключения и исполнения Договора они получили все необходимые согласия, одобрения, разрешения и лицензии;</w:t>
      </w:r>
    </w:p>
    <w:p w14:paraId="4A1F8058" w14:textId="2E3ED03A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не существует документов, которые запрещают им или ограничивают их право заключать и исполнять Договор.</w:t>
      </w:r>
    </w:p>
    <w:p w14:paraId="358B9E90" w14:textId="4C2EA513" w:rsidR="001467B0" w:rsidRPr="00AC5269" w:rsidRDefault="008A34EA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8</w:t>
      </w:r>
      <w:r w:rsidR="001467B0" w:rsidRPr="00AC5269">
        <w:rPr>
          <w:sz w:val="24"/>
          <w:szCs w:val="24"/>
        </w:rPr>
        <w:t xml:space="preserve">.2. </w:t>
      </w:r>
      <w:r w:rsidR="00C01586" w:rsidRPr="00AC5269">
        <w:rPr>
          <w:sz w:val="24"/>
          <w:szCs w:val="24"/>
        </w:rPr>
        <w:t>Поставщик</w:t>
      </w:r>
      <w:r w:rsidR="001467B0" w:rsidRPr="00AC5269">
        <w:rPr>
          <w:sz w:val="24"/>
          <w:szCs w:val="24"/>
        </w:rPr>
        <w:t xml:space="preserve"> гарантирует, что:</w:t>
      </w:r>
    </w:p>
    <w:p w14:paraId="484ED80C" w14:textId="3A797D7C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предоставит Покупателю надлежащим образом оформленные первичные документы на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 xml:space="preserve">: </w:t>
      </w:r>
      <w:r w:rsidR="005B48B9" w:rsidRPr="00AC5269">
        <w:rPr>
          <w:sz w:val="24"/>
          <w:szCs w:val="24"/>
        </w:rPr>
        <w:t xml:space="preserve">счета-фактуры, </w:t>
      </w:r>
      <w:r w:rsidR="00A961C4" w:rsidRPr="00AC5269">
        <w:rPr>
          <w:sz w:val="24"/>
          <w:szCs w:val="24"/>
        </w:rPr>
        <w:t>т</w:t>
      </w:r>
      <w:r w:rsidR="00C01586" w:rsidRPr="00AC5269">
        <w:rPr>
          <w:sz w:val="24"/>
          <w:szCs w:val="24"/>
        </w:rPr>
        <w:t>овар</w:t>
      </w:r>
      <w:r w:rsidRPr="00AC5269">
        <w:rPr>
          <w:sz w:val="24"/>
          <w:szCs w:val="24"/>
        </w:rPr>
        <w:t xml:space="preserve">ные </w:t>
      </w:r>
      <w:r w:rsidR="005B48B9" w:rsidRPr="00AC5269">
        <w:rPr>
          <w:sz w:val="24"/>
          <w:szCs w:val="24"/>
        </w:rPr>
        <w:t xml:space="preserve">или </w:t>
      </w:r>
      <w:r w:rsidR="00A961C4" w:rsidRPr="00AC5269">
        <w:rPr>
          <w:sz w:val="24"/>
          <w:szCs w:val="24"/>
        </w:rPr>
        <w:t>т</w:t>
      </w:r>
      <w:r w:rsidR="00C01586" w:rsidRPr="00AC5269">
        <w:rPr>
          <w:sz w:val="24"/>
          <w:szCs w:val="24"/>
        </w:rPr>
        <w:t>овар</w:t>
      </w:r>
      <w:r w:rsidR="005B48B9" w:rsidRPr="00AC5269">
        <w:rPr>
          <w:sz w:val="24"/>
          <w:szCs w:val="24"/>
        </w:rPr>
        <w:t xml:space="preserve">но-транспортные </w:t>
      </w:r>
      <w:r w:rsidRPr="00AC5269">
        <w:rPr>
          <w:sz w:val="24"/>
          <w:szCs w:val="24"/>
        </w:rPr>
        <w:t>накладные, квитанции, спецификации и т.д;</w:t>
      </w:r>
    </w:p>
    <w:p w14:paraId="13C3271E" w14:textId="676511D8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все операции по покупке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у своих поставщиков и его продаже Покупателю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полностью отразит в первичной документации, а также в бухгалтерской, налоговой, статистической отчетности;</w:t>
      </w:r>
    </w:p>
    <w:p w14:paraId="40C06CCF" w14:textId="401F6537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по первому требованию Покупателя или налоговых органов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предоставит надлежащим образом заверенные копии доку</w:t>
      </w:r>
      <w:r w:rsidR="00C01586" w:rsidRPr="00AC5269">
        <w:rPr>
          <w:sz w:val="24"/>
          <w:szCs w:val="24"/>
        </w:rPr>
        <w:t>ментов, относящихся к поставке Товара</w:t>
      </w:r>
      <w:r w:rsidRPr="00AC5269">
        <w:rPr>
          <w:sz w:val="24"/>
          <w:szCs w:val="24"/>
        </w:rPr>
        <w:t xml:space="preserve"> по Договору. Документы должны подтверждать гарантии и заверения, указанные в Договоре.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обязан предоставить их не позднее 5 рабочих дней со дня получения запроса;</w:t>
      </w:r>
    </w:p>
    <w:p w14:paraId="311B22E8" w14:textId="00A63CC5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Если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нарушит указанные гарантии или законодательство (в том числе налоговое), он обязуется возместить Покупателю ущерб, который последний понес вследствие таких нарушений. При этом правонарушения должны быть отражены в решениях налоговых органов.</w:t>
      </w:r>
    </w:p>
    <w:p w14:paraId="7916F2B9" w14:textId="77777777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Ущерб определяется в размере:</w:t>
      </w:r>
    </w:p>
    <w:p w14:paraId="006A9840" w14:textId="4C3DB762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сумм, которые Покупатель уплатил или должен уплатить в бюджет на основании решений и требований налоговых органов о доначислении налогов, пеней и штрафов</w:t>
      </w:r>
      <w:r w:rsidR="005B48B9" w:rsidRPr="00AC5269">
        <w:rPr>
          <w:sz w:val="24"/>
          <w:szCs w:val="24"/>
        </w:rPr>
        <w:t>, в том числе решений об отказе в вычетах по НДС</w:t>
      </w:r>
      <w:r w:rsidRPr="00AC5269">
        <w:rPr>
          <w:sz w:val="24"/>
          <w:szCs w:val="24"/>
        </w:rPr>
        <w:t>;</w:t>
      </w:r>
    </w:p>
    <w:p w14:paraId="145F783D" w14:textId="252B6A7F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сумм ущерба, которые Покупатель возместил иным лицам, прямо или косвенно приобретавшим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 xml:space="preserve"> у Покупателя. При этом налоговые органы обязали этих лиц заплатить в бюджет недоимку на основании решений или требований.</w:t>
      </w:r>
    </w:p>
    <w:p w14:paraId="2D947D5A" w14:textId="46BF8654" w:rsidR="001467B0" w:rsidRPr="00AC5269" w:rsidRDefault="00A961C4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П</w:t>
      </w:r>
      <w:r w:rsidR="001467B0" w:rsidRPr="00AC5269">
        <w:rPr>
          <w:sz w:val="24"/>
          <w:szCs w:val="24"/>
        </w:rPr>
        <w:t xml:space="preserve">омимо ущерба </w:t>
      </w:r>
      <w:r w:rsidR="00FF7596" w:rsidRPr="00AC5269">
        <w:rPr>
          <w:sz w:val="24"/>
          <w:szCs w:val="24"/>
        </w:rPr>
        <w:t>Поставщик</w:t>
      </w:r>
      <w:r w:rsidR="001467B0" w:rsidRPr="00AC5269">
        <w:rPr>
          <w:sz w:val="24"/>
          <w:szCs w:val="24"/>
        </w:rPr>
        <w:t>, нарушивший гарантии, возмещает Покупателю все убытки, вызванные таким нарушением. Срок возмещения ущерба и убытков — 20 (Двадцать) календарных дней со дня получения мотивированного требования от Покупателя.</w:t>
      </w:r>
    </w:p>
    <w:p w14:paraId="6F258A44" w14:textId="77777777" w:rsidR="00354723" w:rsidRPr="00AC5269" w:rsidRDefault="00354723" w:rsidP="00FB4F45">
      <w:pPr>
        <w:suppressAutoHyphens w:val="0"/>
        <w:jc w:val="both"/>
        <w:rPr>
          <w:sz w:val="24"/>
          <w:szCs w:val="24"/>
        </w:rPr>
      </w:pPr>
    </w:p>
    <w:p w14:paraId="3E95EE42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057778FF" w14:textId="5A1DAAFB" w:rsidR="001467B0" w:rsidRPr="00AC5269" w:rsidRDefault="001467B0" w:rsidP="00485AE2">
      <w:pPr>
        <w:pStyle w:val="af8"/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Прочие условия</w:t>
      </w:r>
    </w:p>
    <w:p w14:paraId="42DC166B" w14:textId="77777777" w:rsidR="00FB4F45" w:rsidRPr="00AC5269" w:rsidRDefault="00FB4F45" w:rsidP="00FB4F45">
      <w:pPr>
        <w:pStyle w:val="af8"/>
        <w:suppressAutoHyphens w:val="0"/>
        <w:ind w:left="714"/>
        <w:rPr>
          <w:b/>
          <w:sz w:val="24"/>
          <w:szCs w:val="24"/>
        </w:rPr>
      </w:pPr>
    </w:p>
    <w:p w14:paraId="148A136D" w14:textId="4FB5D5E7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.1 </w:t>
      </w:r>
      <w:r w:rsidR="001467B0" w:rsidRPr="00AC5269">
        <w:rPr>
          <w:sz w:val="24"/>
          <w:szCs w:val="24"/>
        </w:rPr>
        <w:t xml:space="preserve">Данный договор вступает в силу с даты подписания и действует до </w:t>
      </w:r>
      <w:r w:rsidR="001F25E0" w:rsidRPr="00AC5269">
        <w:rPr>
          <w:sz w:val="24"/>
          <w:szCs w:val="24"/>
        </w:rPr>
        <w:t>31.12.2024</w:t>
      </w:r>
      <w:r w:rsidR="001F0C69" w:rsidRPr="00AC5269">
        <w:rPr>
          <w:sz w:val="24"/>
          <w:szCs w:val="24"/>
        </w:rPr>
        <w:t xml:space="preserve"> </w:t>
      </w:r>
      <w:r w:rsidR="00D25B4A" w:rsidRPr="00AC5269">
        <w:rPr>
          <w:sz w:val="24"/>
          <w:szCs w:val="24"/>
        </w:rPr>
        <w:t>г</w:t>
      </w:r>
      <w:r w:rsidR="001467B0" w:rsidRPr="00AC5269">
        <w:rPr>
          <w:sz w:val="24"/>
          <w:szCs w:val="24"/>
        </w:rPr>
        <w:t xml:space="preserve">. </w:t>
      </w:r>
    </w:p>
    <w:p w14:paraId="1017F9E4" w14:textId="2AAE39E1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.2 </w:t>
      </w:r>
      <w:r w:rsidR="001467B0" w:rsidRPr="00AC5269">
        <w:rPr>
          <w:sz w:val="24"/>
          <w:szCs w:val="24"/>
        </w:rPr>
        <w:t>В случае если до прекращения действия настоящего Дого</w:t>
      </w:r>
      <w:r w:rsidR="000427B3" w:rsidRPr="00AC5269">
        <w:rPr>
          <w:sz w:val="24"/>
          <w:szCs w:val="24"/>
        </w:rPr>
        <w:t>вора ни одна из С</w:t>
      </w:r>
      <w:r w:rsidR="001467B0" w:rsidRPr="00AC5269">
        <w:rPr>
          <w:sz w:val="24"/>
          <w:szCs w:val="24"/>
        </w:rPr>
        <w:t>торон не заявит о желании его расторгнуть, Договор считается пролонгированным на тех же условиях на неопределённый срок.</w:t>
      </w:r>
    </w:p>
    <w:p w14:paraId="02DA69A3" w14:textId="1CC8CD74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1467B0" w:rsidRPr="00AC5269">
        <w:rPr>
          <w:sz w:val="24"/>
          <w:szCs w:val="24"/>
        </w:rPr>
        <w:t xml:space="preserve">.3 Поставщик гарантирует, что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принадлежит ему (Поставщику) на праве собственности, не заложен, не арестован, не является предметом исков третьих лиц.</w:t>
      </w:r>
    </w:p>
    <w:p w14:paraId="10134279" w14:textId="089A11AA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.4 </w:t>
      </w:r>
      <w:r w:rsidR="001467B0" w:rsidRPr="00AC5269">
        <w:rPr>
          <w:sz w:val="24"/>
          <w:szCs w:val="24"/>
        </w:rPr>
        <w:t xml:space="preserve">С </w:t>
      </w:r>
      <w:r w:rsidR="006953C2" w:rsidRPr="00AC5269">
        <w:rPr>
          <w:sz w:val="24"/>
          <w:szCs w:val="24"/>
        </w:rPr>
        <w:t>даты</w:t>
      </w:r>
      <w:r w:rsidR="00C0644C" w:rsidRPr="00AC5269">
        <w:rPr>
          <w:sz w:val="24"/>
          <w:szCs w:val="24"/>
        </w:rPr>
        <w:t xml:space="preserve"> подписания настоящего Д</w:t>
      </w:r>
      <w:r w:rsidR="001467B0" w:rsidRPr="00AC5269">
        <w:rPr>
          <w:sz w:val="24"/>
          <w:szCs w:val="24"/>
        </w:rPr>
        <w:t>оговора все предыдущие переговоры и переписка по нему теряют силу.</w:t>
      </w:r>
    </w:p>
    <w:p w14:paraId="4DE9CE89" w14:textId="1F381363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.5 </w:t>
      </w:r>
      <w:r w:rsidR="001467B0" w:rsidRPr="00AC5269">
        <w:rPr>
          <w:sz w:val="24"/>
          <w:szCs w:val="24"/>
        </w:rPr>
        <w:t xml:space="preserve">Всякие изменения и дополнения к настоящему </w:t>
      </w:r>
      <w:r w:rsidR="000427B3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 xml:space="preserve">оговору действительны лишь при условии, если они совершены в письменной форме и подписаны обеими </w:t>
      </w:r>
      <w:r w:rsidR="000427B3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>торонами.</w:t>
      </w:r>
    </w:p>
    <w:p w14:paraId="1DA53F8E" w14:textId="7AE74D74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.6 </w:t>
      </w:r>
      <w:r w:rsidR="000427B3" w:rsidRPr="00AC5269">
        <w:rPr>
          <w:sz w:val="24"/>
          <w:szCs w:val="24"/>
        </w:rPr>
        <w:t>Настоящий Д</w:t>
      </w:r>
      <w:r w:rsidR="001467B0" w:rsidRPr="00AC5269">
        <w:rPr>
          <w:sz w:val="24"/>
          <w:szCs w:val="24"/>
        </w:rPr>
        <w:t xml:space="preserve">оговор заключён в двух подлинных экземплярах, имеющих одинаковую юридическую </w:t>
      </w:r>
      <w:r w:rsidR="000427B3" w:rsidRPr="00AC5269">
        <w:rPr>
          <w:sz w:val="24"/>
          <w:szCs w:val="24"/>
        </w:rPr>
        <w:t>силу - по одному для каждой из С</w:t>
      </w:r>
      <w:r w:rsidR="001467B0" w:rsidRPr="00AC5269">
        <w:rPr>
          <w:sz w:val="24"/>
          <w:szCs w:val="24"/>
        </w:rPr>
        <w:t>торон и может быть заключён с последующим обменом подлинниками договоров.</w:t>
      </w:r>
    </w:p>
    <w:p w14:paraId="6783DFA2" w14:textId="12A38A78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.7 </w:t>
      </w:r>
      <w:r w:rsidR="001467B0" w:rsidRPr="00AC5269">
        <w:rPr>
          <w:sz w:val="24"/>
          <w:szCs w:val="24"/>
        </w:rPr>
        <w:t xml:space="preserve">Документы, переданные по факсу </w:t>
      </w:r>
      <w:r w:rsidR="000427B3" w:rsidRPr="00AC5269">
        <w:rPr>
          <w:sz w:val="24"/>
          <w:szCs w:val="24"/>
        </w:rPr>
        <w:t>или по электронной почте, указанной в разделе 10 настоящего Договора, одной из Сторон во исполнение Д</w:t>
      </w:r>
      <w:r w:rsidR="001467B0" w:rsidRPr="00AC5269">
        <w:rPr>
          <w:sz w:val="24"/>
          <w:szCs w:val="24"/>
        </w:rPr>
        <w:t xml:space="preserve">оговора, отправляющая </w:t>
      </w:r>
      <w:r w:rsidR="000427B3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 xml:space="preserve">торона обязана предоставлять получающей стороне в оригинале в течение 5 </w:t>
      </w:r>
      <w:r w:rsidR="008A14C5" w:rsidRPr="00AC5269">
        <w:rPr>
          <w:sz w:val="24"/>
          <w:szCs w:val="24"/>
        </w:rPr>
        <w:t xml:space="preserve">(Пяти) </w:t>
      </w:r>
      <w:r w:rsidR="001467B0" w:rsidRPr="00AC5269">
        <w:rPr>
          <w:sz w:val="24"/>
          <w:szCs w:val="24"/>
        </w:rPr>
        <w:t>дней с даты предоставления копий.</w:t>
      </w:r>
    </w:p>
    <w:p w14:paraId="6DAFA62B" w14:textId="17B17B11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>9</w:t>
      </w:r>
      <w:r w:rsidR="008A14C5" w:rsidRPr="00AC5269">
        <w:rPr>
          <w:sz w:val="24"/>
          <w:szCs w:val="24"/>
        </w:rPr>
        <w:t xml:space="preserve">.8 </w:t>
      </w:r>
      <w:r w:rsidR="001467B0" w:rsidRPr="00AC5269">
        <w:rPr>
          <w:sz w:val="24"/>
          <w:szCs w:val="24"/>
        </w:rPr>
        <w:t>Поставщик обязан направить Покупателю документы во исполнение</w:t>
      </w:r>
      <w:r w:rsidR="000427B3" w:rsidRPr="00AC5269">
        <w:rPr>
          <w:sz w:val="24"/>
          <w:szCs w:val="24"/>
        </w:rPr>
        <w:t xml:space="preserve"> настоящего Д</w:t>
      </w:r>
      <w:r w:rsidR="001467B0" w:rsidRPr="00AC5269">
        <w:rPr>
          <w:sz w:val="24"/>
          <w:szCs w:val="24"/>
        </w:rPr>
        <w:t>оговора с сопроводительным письмом.</w:t>
      </w:r>
    </w:p>
    <w:p w14:paraId="47732461" w14:textId="77777777" w:rsidR="00354723" w:rsidRPr="00AC5269" w:rsidRDefault="00354723" w:rsidP="00FB4F45">
      <w:pPr>
        <w:tabs>
          <w:tab w:val="left" w:pos="0"/>
        </w:tabs>
        <w:ind w:right="286"/>
        <w:rPr>
          <w:b/>
          <w:sz w:val="24"/>
          <w:szCs w:val="24"/>
        </w:rPr>
      </w:pPr>
    </w:p>
    <w:p w14:paraId="78C7D263" w14:textId="427F089C" w:rsidR="00280E20" w:rsidRPr="00AC5269" w:rsidRDefault="000427B3" w:rsidP="00485AE2">
      <w:pPr>
        <w:pStyle w:val="af8"/>
        <w:numPr>
          <w:ilvl w:val="0"/>
          <w:numId w:val="2"/>
        </w:numPr>
        <w:tabs>
          <w:tab w:val="left" w:pos="0"/>
        </w:tabs>
        <w:ind w:left="714" w:right="28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Юридические адреса С</w:t>
      </w:r>
      <w:r w:rsidR="00280E20" w:rsidRPr="00AC5269">
        <w:rPr>
          <w:b/>
          <w:sz w:val="24"/>
          <w:szCs w:val="24"/>
        </w:rPr>
        <w:t>торон</w:t>
      </w:r>
    </w:p>
    <w:p w14:paraId="1054E270" w14:textId="77777777" w:rsidR="00FB4F45" w:rsidRPr="00AC5269" w:rsidRDefault="00FB4F45" w:rsidP="00FB4F45">
      <w:pPr>
        <w:pStyle w:val="af8"/>
        <w:tabs>
          <w:tab w:val="left" w:pos="0"/>
        </w:tabs>
        <w:ind w:left="714" w:right="284"/>
        <w:rPr>
          <w:b/>
          <w:sz w:val="24"/>
          <w:szCs w:val="24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280E20" w:rsidRPr="00335948" w14:paraId="5DE7D31C" w14:textId="77777777" w:rsidTr="00A02016">
        <w:trPr>
          <w:trHeight w:val="518"/>
        </w:trPr>
        <w:tc>
          <w:tcPr>
            <w:tcW w:w="5245" w:type="dxa"/>
            <w:shd w:val="clear" w:color="auto" w:fill="auto"/>
          </w:tcPr>
          <w:p w14:paraId="3172789D" w14:textId="405401AC" w:rsidR="008C5266" w:rsidRPr="00260AF6" w:rsidRDefault="008C5266" w:rsidP="008C5266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ПОСТАВЩИК:</w:t>
            </w:r>
          </w:p>
          <w:p w14:paraId="6A6E0577" w14:textId="028EC45E" w:rsidR="0002391C" w:rsidRPr="00260AF6" w:rsidRDefault="0002391C" w:rsidP="008708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A517EC2" w14:textId="77777777" w:rsidR="00A02016" w:rsidRPr="00260AF6" w:rsidRDefault="00A02016" w:rsidP="00A02016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F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73788C40" w14:textId="77777777" w:rsidR="00A02016" w:rsidRPr="00260AF6" w:rsidRDefault="00A02016" w:rsidP="00A020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0AF6">
              <w:rPr>
                <w:b/>
                <w:sz w:val="24"/>
                <w:szCs w:val="24"/>
              </w:rPr>
              <w:t xml:space="preserve">Акционерное Общество «НефтеХимСервис» </w:t>
            </w:r>
          </w:p>
          <w:p w14:paraId="72A960CB" w14:textId="77777777" w:rsidR="00A02016" w:rsidRPr="00260AF6" w:rsidRDefault="00A02016" w:rsidP="00A020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0AF6">
              <w:rPr>
                <w:b/>
                <w:sz w:val="24"/>
                <w:szCs w:val="24"/>
              </w:rPr>
              <w:t>(АО «НХС»)</w:t>
            </w:r>
          </w:p>
          <w:p w14:paraId="66F33B2A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b/>
                <w:color w:val="000000"/>
                <w:sz w:val="24"/>
                <w:szCs w:val="24"/>
              </w:rPr>
              <w:t>Юридический адрес:</w:t>
            </w:r>
            <w:r w:rsidRPr="00260AF6">
              <w:rPr>
                <w:color w:val="000000"/>
                <w:sz w:val="24"/>
                <w:szCs w:val="24"/>
              </w:rPr>
              <w:t xml:space="preserve"> 654080, Россия, Кемеровская область-Кузбасс,</w:t>
            </w:r>
          </w:p>
          <w:p w14:paraId="1C3197FF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г. Новокузнецк, пр. Пионерский (Центральный район), 58 пом.133</w:t>
            </w:r>
          </w:p>
          <w:p w14:paraId="35A0CE08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b/>
                <w:color w:val="000000"/>
                <w:sz w:val="24"/>
                <w:szCs w:val="24"/>
              </w:rPr>
              <w:t>Почтовый адрес:</w:t>
            </w:r>
            <w:r w:rsidRPr="00260AF6">
              <w:rPr>
                <w:color w:val="000000"/>
                <w:sz w:val="24"/>
                <w:szCs w:val="24"/>
              </w:rPr>
              <w:t xml:space="preserve"> 652104, Кемеровская область-Кузбасс, г.о. Анжеро-Судженский, г. Анжеро-Судженск, п/р район промплощадки Яйского НПЗ</w:t>
            </w:r>
          </w:p>
          <w:p w14:paraId="750CCBD0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ОГРН 1084217001990, </w:t>
            </w:r>
          </w:p>
          <w:p w14:paraId="06F3F2A3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ОКОПФ 12267</w:t>
            </w:r>
          </w:p>
          <w:p w14:paraId="57B0054B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ОКТМО 32731000001</w:t>
            </w:r>
          </w:p>
          <w:p w14:paraId="16C80349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ОКПО 74291823                                              </w:t>
            </w:r>
          </w:p>
          <w:p w14:paraId="1232D6B9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ИНН 4217102358, КПП 997250001  </w:t>
            </w:r>
          </w:p>
          <w:p w14:paraId="43642A75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Банковские реквизиты </w:t>
            </w:r>
          </w:p>
          <w:p w14:paraId="74BDADA2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р/сч 40702810501850000806</w:t>
            </w:r>
          </w:p>
          <w:p w14:paraId="2BBB059B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в АО «АЛЬФА-БАНК» </w:t>
            </w:r>
          </w:p>
          <w:p w14:paraId="40D2D88F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К/сч № 30101810200000000593 БИК 044525593</w:t>
            </w:r>
          </w:p>
          <w:p w14:paraId="73CACA33" w14:textId="77777777" w:rsidR="00A02016" w:rsidRPr="00260AF6" w:rsidRDefault="00A02016" w:rsidP="00A02016">
            <w:pPr>
              <w:contextualSpacing/>
              <w:rPr>
                <w:rStyle w:val="a3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Тел./факс (3843) 99-30-80                                                    e-mail:</w:t>
            </w:r>
            <w:r w:rsidRPr="00260AF6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260AF6">
                <w:rPr>
                  <w:rStyle w:val="a3"/>
                  <w:sz w:val="24"/>
                  <w:szCs w:val="24"/>
                </w:rPr>
                <w:t>nhs@nhs-</w:t>
              </w:r>
              <w:r w:rsidRPr="00260AF6">
                <w:rPr>
                  <w:rStyle w:val="a3"/>
                  <w:sz w:val="24"/>
                  <w:szCs w:val="24"/>
                  <w:lang w:val="en-US"/>
                </w:rPr>
                <w:t>kuzbass</w:t>
              </w:r>
              <w:r w:rsidRPr="00260AF6">
                <w:rPr>
                  <w:rStyle w:val="a3"/>
                  <w:sz w:val="24"/>
                  <w:szCs w:val="24"/>
                </w:rPr>
                <w:t>.</w:t>
              </w:r>
              <w:r w:rsidRPr="00260AF6">
                <w:rPr>
                  <w:rStyle w:val="a3"/>
                  <w:sz w:val="24"/>
                  <w:szCs w:val="24"/>
                  <w:lang w:val="en-US"/>
                </w:rPr>
                <w:t>r</w:t>
              </w:r>
              <w:r w:rsidRPr="00260AF6">
                <w:rPr>
                  <w:rStyle w:val="a3"/>
                  <w:sz w:val="24"/>
                  <w:szCs w:val="24"/>
                </w:rPr>
                <w:t>u</w:t>
              </w:r>
            </w:hyperlink>
          </w:p>
          <w:p w14:paraId="45BC0814" w14:textId="77777777" w:rsidR="00A02016" w:rsidRPr="00260AF6" w:rsidRDefault="00A02016" w:rsidP="00A02016">
            <w:pPr>
              <w:contextualSpacing/>
              <w:rPr>
                <w:b/>
                <w:sz w:val="24"/>
                <w:szCs w:val="24"/>
              </w:rPr>
            </w:pPr>
          </w:p>
          <w:p w14:paraId="598EC35A" w14:textId="77777777" w:rsidR="00A02016" w:rsidRPr="00260AF6" w:rsidRDefault="00A02016" w:rsidP="00A02016">
            <w:pPr>
              <w:contextualSpacing/>
              <w:rPr>
                <w:b/>
                <w:sz w:val="24"/>
                <w:szCs w:val="24"/>
              </w:rPr>
            </w:pPr>
            <w:r w:rsidRPr="00260AF6">
              <w:rPr>
                <w:b/>
                <w:sz w:val="24"/>
                <w:szCs w:val="24"/>
              </w:rPr>
              <w:t>Грузополучатель:</w:t>
            </w:r>
          </w:p>
          <w:p w14:paraId="54E9369A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Яйский нефтеперерабатывающий завод филиал акционерного общества «НефтеХимСервис»</w:t>
            </w:r>
          </w:p>
          <w:p w14:paraId="11E082CC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Адрес местонахождения: 652104, Кемеровская область-Кузбасс, г.о. Анжеро-Судженский, г. Анжеро-Судженск, п/р район промплощадки Яйского НПЗ</w:t>
            </w:r>
          </w:p>
          <w:p w14:paraId="6D067F35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ИНН/КПП 4217102358/424643001</w:t>
            </w:r>
          </w:p>
          <w:p w14:paraId="2D4B0FD0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Р/с 407 028 102 261 201 102 39</w:t>
            </w:r>
          </w:p>
          <w:p w14:paraId="33AA6645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Кемеровское отделение №8615 ПАО Сбербанк, БИК 043207612, </w:t>
            </w:r>
          </w:p>
          <w:p w14:paraId="2B223863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К/с 301 018 102 000 000 006 12</w:t>
            </w:r>
          </w:p>
          <w:p w14:paraId="5ADA0734" w14:textId="77777777" w:rsidR="00A02016" w:rsidRPr="00260AF6" w:rsidRDefault="00A02016" w:rsidP="00A02016">
            <w:pPr>
              <w:contextualSpacing/>
              <w:rPr>
                <w:sz w:val="24"/>
                <w:szCs w:val="24"/>
              </w:rPr>
            </w:pPr>
            <w:r w:rsidRPr="00260AF6">
              <w:rPr>
                <w:sz w:val="24"/>
                <w:szCs w:val="24"/>
              </w:rPr>
              <w:t>Тел/факс (38453) 3-30-40</w:t>
            </w:r>
          </w:p>
          <w:p w14:paraId="79533C8A" w14:textId="77777777" w:rsidR="00A02016" w:rsidRPr="00260AF6" w:rsidRDefault="00A02016" w:rsidP="00A02016">
            <w:pPr>
              <w:contextualSpacing/>
              <w:rPr>
                <w:sz w:val="24"/>
                <w:szCs w:val="24"/>
              </w:rPr>
            </w:pPr>
            <w:r w:rsidRPr="00260AF6">
              <w:rPr>
                <w:sz w:val="24"/>
                <w:szCs w:val="24"/>
              </w:rPr>
              <w:t xml:space="preserve">Эл.адрес: </w:t>
            </w:r>
            <w:hyperlink r:id="rId9" w:history="1">
              <w:r w:rsidRPr="00260AF6">
                <w:rPr>
                  <w:rStyle w:val="a3"/>
                  <w:sz w:val="24"/>
                  <w:szCs w:val="24"/>
                </w:rPr>
                <w:t>ynpz@yayanpz.ru</w:t>
              </w:r>
            </w:hyperlink>
            <w:r w:rsidRPr="00260AF6">
              <w:rPr>
                <w:sz w:val="24"/>
                <w:szCs w:val="24"/>
              </w:rPr>
              <w:t xml:space="preserve"> </w:t>
            </w:r>
          </w:p>
          <w:p w14:paraId="5B90D27C" w14:textId="77777777" w:rsidR="00C244BA" w:rsidRPr="00260AF6" w:rsidRDefault="00C244BA" w:rsidP="00FB4F45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19AC0E0" w14:textId="77777777" w:rsidR="00280E20" w:rsidRPr="00335948" w:rsidRDefault="00280E20" w:rsidP="00FB4F45">
      <w:pPr>
        <w:jc w:val="center"/>
        <w:rPr>
          <w:b/>
          <w:sz w:val="24"/>
          <w:szCs w:val="24"/>
        </w:rPr>
      </w:pPr>
      <w:r w:rsidRPr="00335948">
        <w:rPr>
          <w:b/>
          <w:sz w:val="24"/>
          <w:szCs w:val="24"/>
        </w:rPr>
        <w:t>ПОДПИСИ СТОРОН:</w:t>
      </w:r>
    </w:p>
    <w:p w14:paraId="566C3D0B" w14:textId="77777777" w:rsidR="00354723" w:rsidRPr="00335948" w:rsidRDefault="00354723" w:rsidP="00FB4F45">
      <w:pPr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4944"/>
        <w:gridCol w:w="5292"/>
      </w:tblGrid>
      <w:tr w:rsidR="00280E20" w:rsidRPr="00335948" w14:paraId="08A72C8E" w14:textId="77777777" w:rsidTr="00B2795C">
        <w:trPr>
          <w:trHeight w:val="1347"/>
        </w:trPr>
        <w:tc>
          <w:tcPr>
            <w:tcW w:w="4944" w:type="dxa"/>
            <w:shd w:val="clear" w:color="auto" w:fill="auto"/>
          </w:tcPr>
          <w:p w14:paraId="66AA83FA" w14:textId="7985E61B" w:rsidR="00354723" w:rsidRPr="00335948" w:rsidRDefault="00354723" w:rsidP="00354723">
            <w:pPr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>«Поставщик»</w:t>
            </w:r>
          </w:p>
          <w:p w14:paraId="731FF705" w14:textId="3D52C942" w:rsidR="00FD1558" w:rsidRPr="00335948" w:rsidRDefault="00D35247" w:rsidP="003547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A91C5E" w:rsidRPr="00335948">
              <w:rPr>
                <w:b/>
                <w:i/>
                <w:sz w:val="24"/>
                <w:szCs w:val="24"/>
              </w:rPr>
              <w:t>иректор</w:t>
            </w:r>
          </w:p>
          <w:p w14:paraId="19393C13" w14:textId="404E797D" w:rsidR="002A616A" w:rsidRPr="00F32150" w:rsidRDefault="00870828" w:rsidP="003547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______________________</w:t>
            </w:r>
          </w:p>
          <w:p w14:paraId="0AE4FD7E" w14:textId="77777777" w:rsidR="00F9535E" w:rsidRPr="00335948" w:rsidRDefault="00F9535E" w:rsidP="0035472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7A72EAE" w14:textId="77777777" w:rsidR="00DD3FA1" w:rsidRPr="00335948" w:rsidRDefault="00DD3FA1" w:rsidP="0035472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158D2CA" w14:textId="77777777" w:rsidR="00A91C5E" w:rsidRPr="00335948" w:rsidRDefault="00A91C5E" w:rsidP="0035472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5FA3C79" w14:textId="58CDB45D" w:rsidR="00280E20" w:rsidRPr="00335948" w:rsidRDefault="00354723" w:rsidP="00870828">
            <w:pPr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>____________________ /</w:t>
            </w:r>
            <w:r w:rsidR="00870828">
              <w:rPr>
                <w:b/>
                <w:i/>
                <w:sz w:val="24"/>
                <w:szCs w:val="24"/>
              </w:rPr>
              <w:t>______________</w:t>
            </w:r>
            <w:r w:rsidRPr="00335948">
              <w:rPr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292" w:type="dxa"/>
            <w:shd w:val="clear" w:color="auto" w:fill="auto"/>
          </w:tcPr>
          <w:p w14:paraId="61CA12D2" w14:textId="77777777" w:rsidR="000B308B" w:rsidRPr="00335948" w:rsidRDefault="000B308B" w:rsidP="003547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>«Покупатель»</w:t>
            </w:r>
          </w:p>
          <w:p w14:paraId="2040EF3D" w14:textId="59609594" w:rsidR="000B308B" w:rsidRPr="00335948" w:rsidRDefault="00152167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ВРИО </w:t>
            </w:r>
            <w:r w:rsidR="000B308B" w:rsidRPr="00335948">
              <w:rPr>
                <w:b/>
                <w:i/>
                <w:sz w:val="24"/>
                <w:szCs w:val="24"/>
                <w:lang w:eastAsia="ru-RU"/>
              </w:rPr>
              <w:t>Генеральн</w:t>
            </w:r>
            <w:r>
              <w:rPr>
                <w:b/>
                <w:i/>
                <w:sz w:val="24"/>
                <w:szCs w:val="24"/>
                <w:lang w:eastAsia="ru-RU"/>
              </w:rPr>
              <w:t>ого</w:t>
            </w:r>
            <w:r w:rsidR="000B308B" w:rsidRPr="00335948">
              <w:rPr>
                <w:b/>
                <w:i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b/>
                <w:i/>
                <w:sz w:val="24"/>
                <w:szCs w:val="24"/>
                <w:lang w:eastAsia="ru-RU"/>
              </w:rPr>
              <w:t>а</w:t>
            </w:r>
          </w:p>
          <w:p w14:paraId="7626C5AF" w14:textId="77777777" w:rsidR="000B308B" w:rsidRPr="00335948" w:rsidRDefault="000B308B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5948">
              <w:rPr>
                <w:b/>
                <w:i/>
                <w:sz w:val="24"/>
                <w:szCs w:val="24"/>
                <w:lang w:eastAsia="ru-RU"/>
              </w:rPr>
              <w:t>АО «НХС»</w:t>
            </w:r>
          </w:p>
          <w:p w14:paraId="4B3E4A19" w14:textId="77777777" w:rsidR="00F3389D" w:rsidRPr="00335948" w:rsidRDefault="00F3389D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</w:p>
          <w:p w14:paraId="16B2C07A" w14:textId="77777777" w:rsidR="00FD1558" w:rsidRPr="00335948" w:rsidRDefault="00FD1558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</w:p>
          <w:p w14:paraId="3DFA8DC8" w14:textId="116EB55A" w:rsidR="00DC0067" w:rsidRPr="00335948" w:rsidRDefault="00DC0067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</w:p>
          <w:p w14:paraId="1044F041" w14:textId="7A69B556" w:rsidR="00280E20" w:rsidRPr="00335948" w:rsidRDefault="008D5BD6" w:rsidP="00152167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 xml:space="preserve">________________ </w:t>
            </w:r>
            <w:r w:rsidR="005807DB" w:rsidRPr="00335948">
              <w:rPr>
                <w:b/>
                <w:i/>
                <w:sz w:val="24"/>
                <w:szCs w:val="24"/>
              </w:rPr>
              <w:t>/</w:t>
            </w:r>
            <w:r w:rsidR="00152167">
              <w:rPr>
                <w:b/>
                <w:i/>
                <w:sz w:val="24"/>
                <w:szCs w:val="24"/>
              </w:rPr>
              <w:t>А.В. Переходова</w:t>
            </w:r>
            <w:bookmarkStart w:id="0" w:name="_GoBack"/>
            <w:bookmarkEnd w:id="0"/>
            <w:r w:rsidR="005807DB" w:rsidRPr="00335948">
              <w:rPr>
                <w:b/>
                <w:i/>
                <w:sz w:val="24"/>
                <w:szCs w:val="24"/>
              </w:rPr>
              <w:t>/</w:t>
            </w:r>
          </w:p>
        </w:tc>
      </w:tr>
    </w:tbl>
    <w:p w14:paraId="1064FF62" w14:textId="77777777" w:rsidR="00280E20" w:rsidRPr="00335948" w:rsidRDefault="00280E20" w:rsidP="006534EC">
      <w:pPr>
        <w:rPr>
          <w:b/>
          <w:i/>
          <w:sz w:val="24"/>
          <w:szCs w:val="24"/>
        </w:rPr>
      </w:pPr>
    </w:p>
    <w:sectPr w:rsidR="00280E20" w:rsidRPr="00335948" w:rsidSect="006D729F">
      <w:pgSz w:w="11906" w:h="16838"/>
      <w:pgMar w:top="851" w:right="1415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089F9" w14:textId="77777777" w:rsidR="0047038F" w:rsidRDefault="0047038F">
      <w:r>
        <w:separator/>
      </w:r>
    </w:p>
  </w:endnote>
  <w:endnote w:type="continuationSeparator" w:id="0">
    <w:p w14:paraId="74916EEE" w14:textId="77777777" w:rsidR="0047038F" w:rsidRDefault="0047038F">
      <w:r>
        <w:continuationSeparator/>
      </w:r>
    </w:p>
  </w:endnote>
  <w:endnote w:type="continuationNotice" w:id="1">
    <w:p w14:paraId="2B13AFE7" w14:textId="77777777" w:rsidR="0047038F" w:rsidRDefault="00470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12F6F" w14:textId="77777777" w:rsidR="0047038F" w:rsidRDefault="0047038F">
      <w:r>
        <w:separator/>
      </w:r>
    </w:p>
  </w:footnote>
  <w:footnote w:type="continuationSeparator" w:id="0">
    <w:p w14:paraId="00615DA4" w14:textId="77777777" w:rsidR="0047038F" w:rsidRDefault="0047038F">
      <w:r>
        <w:continuationSeparator/>
      </w:r>
    </w:p>
  </w:footnote>
  <w:footnote w:type="continuationNotice" w:id="1">
    <w:p w14:paraId="1366A1EF" w14:textId="77777777" w:rsidR="0047038F" w:rsidRDefault="004703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3A69E4C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65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42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B261C1"/>
    <w:multiLevelType w:val="hybridMultilevel"/>
    <w:tmpl w:val="A25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D09C6"/>
    <w:multiLevelType w:val="multilevel"/>
    <w:tmpl w:val="BA1C33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3895FDB"/>
    <w:multiLevelType w:val="multilevel"/>
    <w:tmpl w:val="645CA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562893"/>
    <w:multiLevelType w:val="multilevel"/>
    <w:tmpl w:val="847620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C674BC"/>
    <w:multiLevelType w:val="multilevel"/>
    <w:tmpl w:val="645EEEC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06407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1257C41"/>
    <w:multiLevelType w:val="multilevel"/>
    <w:tmpl w:val="2F6479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635FC"/>
    <w:multiLevelType w:val="multilevel"/>
    <w:tmpl w:val="A0D21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683AB9"/>
    <w:multiLevelType w:val="multilevel"/>
    <w:tmpl w:val="0D1C2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167BC7"/>
    <w:multiLevelType w:val="multilevel"/>
    <w:tmpl w:val="889673F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8870234"/>
    <w:multiLevelType w:val="multilevel"/>
    <w:tmpl w:val="7A4AD4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6F3284"/>
    <w:multiLevelType w:val="multilevel"/>
    <w:tmpl w:val="4A121C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702F88"/>
    <w:multiLevelType w:val="multilevel"/>
    <w:tmpl w:val="500A0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CD6C99"/>
    <w:multiLevelType w:val="multilevel"/>
    <w:tmpl w:val="14D0E9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D84113"/>
    <w:multiLevelType w:val="multilevel"/>
    <w:tmpl w:val="652CD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472A10"/>
    <w:multiLevelType w:val="hybridMultilevel"/>
    <w:tmpl w:val="281C25D0"/>
    <w:lvl w:ilvl="0" w:tplc="A412CA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966"/>
    <w:multiLevelType w:val="multilevel"/>
    <w:tmpl w:val="C4E8AF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8E1E21"/>
    <w:multiLevelType w:val="multilevel"/>
    <w:tmpl w:val="257C82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AD6AC9"/>
    <w:multiLevelType w:val="multilevel"/>
    <w:tmpl w:val="C66CA9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1A5CBB"/>
    <w:multiLevelType w:val="multilevel"/>
    <w:tmpl w:val="9D2C2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88695F"/>
    <w:multiLevelType w:val="multilevel"/>
    <w:tmpl w:val="3D04316C"/>
    <w:name w:val="WW8Num3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22B74AD"/>
    <w:multiLevelType w:val="multilevel"/>
    <w:tmpl w:val="C7520C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C873A6"/>
    <w:multiLevelType w:val="hybridMultilevel"/>
    <w:tmpl w:val="E2B6FBDA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88F07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71202432"/>
    <w:multiLevelType w:val="multilevel"/>
    <w:tmpl w:val="81EC9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99253D"/>
    <w:multiLevelType w:val="multilevel"/>
    <w:tmpl w:val="8B6C3A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527D26"/>
    <w:multiLevelType w:val="hybridMultilevel"/>
    <w:tmpl w:val="56B60DCE"/>
    <w:lvl w:ilvl="0" w:tplc="396063E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7AA96776"/>
    <w:multiLevelType w:val="multilevel"/>
    <w:tmpl w:val="D50CAD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7C13391D"/>
    <w:multiLevelType w:val="multilevel"/>
    <w:tmpl w:val="A2C4D2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1"/>
  </w:num>
  <w:num w:numId="10">
    <w:abstractNumId w:val="25"/>
  </w:num>
  <w:num w:numId="11">
    <w:abstractNumId w:val="9"/>
  </w:num>
  <w:num w:numId="12">
    <w:abstractNumId w:val="24"/>
  </w:num>
  <w:num w:numId="13">
    <w:abstractNumId w:val="6"/>
  </w:num>
  <w:num w:numId="14">
    <w:abstractNumId w:val="16"/>
  </w:num>
  <w:num w:numId="15">
    <w:abstractNumId w:val="17"/>
  </w:num>
  <w:num w:numId="16">
    <w:abstractNumId w:val="13"/>
  </w:num>
  <w:num w:numId="17">
    <w:abstractNumId w:val="12"/>
  </w:num>
  <w:num w:numId="18">
    <w:abstractNumId w:val="18"/>
  </w:num>
  <w:num w:numId="19">
    <w:abstractNumId w:val="28"/>
  </w:num>
  <w:num w:numId="20">
    <w:abstractNumId w:val="7"/>
  </w:num>
  <w:num w:numId="21">
    <w:abstractNumId w:val="33"/>
  </w:num>
  <w:num w:numId="22">
    <w:abstractNumId w:val="23"/>
  </w:num>
  <w:num w:numId="23">
    <w:abstractNumId w:val="22"/>
  </w:num>
  <w:num w:numId="24">
    <w:abstractNumId w:val="30"/>
  </w:num>
  <w:num w:numId="25">
    <w:abstractNumId w:val="19"/>
  </w:num>
  <w:num w:numId="26">
    <w:abstractNumId w:val="11"/>
  </w:num>
  <w:num w:numId="27">
    <w:abstractNumId w:val="26"/>
  </w:num>
  <w:num w:numId="28">
    <w:abstractNumId w:val="8"/>
  </w:num>
  <w:num w:numId="29">
    <w:abstractNumId w:val="29"/>
  </w:num>
  <w:num w:numId="30">
    <w:abstractNumId w:val="21"/>
  </w:num>
  <w:num w:numId="31">
    <w:abstractNumId w:val="15"/>
  </w:num>
  <w:num w:numId="32">
    <w:abstractNumId w:val="14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1A"/>
    <w:rsid w:val="00001AD9"/>
    <w:rsid w:val="00001F64"/>
    <w:rsid w:val="000035C5"/>
    <w:rsid w:val="00005465"/>
    <w:rsid w:val="00006179"/>
    <w:rsid w:val="00007467"/>
    <w:rsid w:val="000078B8"/>
    <w:rsid w:val="000116D2"/>
    <w:rsid w:val="00011F3F"/>
    <w:rsid w:val="00014EE2"/>
    <w:rsid w:val="00016355"/>
    <w:rsid w:val="00017594"/>
    <w:rsid w:val="000208A2"/>
    <w:rsid w:val="00020F7E"/>
    <w:rsid w:val="00021065"/>
    <w:rsid w:val="0002383F"/>
    <w:rsid w:val="0002391C"/>
    <w:rsid w:val="00025A78"/>
    <w:rsid w:val="00026151"/>
    <w:rsid w:val="000300A6"/>
    <w:rsid w:val="00035A35"/>
    <w:rsid w:val="00040223"/>
    <w:rsid w:val="00040DC5"/>
    <w:rsid w:val="000427B3"/>
    <w:rsid w:val="000507C0"/>
    <w:rsid w:val="00051011"/>
    <w:rsid w:val="00052715"/>
    <w:rsid w:val="00052EED"/>
    <w:rsid w:val="000543CE"/>
    <w:rsid w:val="00054982"/>
    <w:rsid w:val="00055832"/>
    <w:rsid w:val="0005621C"/>
    <w:rsid w:val="000570FB"/>
    <w:rsid w:val="00063770"/>
    <w:rsid w:val="00066C3F"/>
    <w:rsid w:val="0006726E"/>
    <w:rsid w:val="000704E6"/>
    <w:rsid w:val="000718D1"/>
    <w:rsid w:val="00075AA5"/>
    <w:rsid w:val="00080A08"/>
    <w:rsid w:val="00080E68"/>
    <w:rsid w:val="00081273"/>
    <w:rsid w:val="000816B7"/>
    <w:rsid w:val="00081767"/>
    <w:rsid w:val="000843CA"/>
    <w:rsid w:val="00084C27"/>
    <w:rsid w:val="00085C75"/>
    <w:rsid w:val="00087596"/>
    <w:rsid w:val="00087FBA"/>
    <w:rsid w:val="00087FE0"/>
    <w:rsid w:val="00090738"/>
    <w:rsid w:val="0009085A"/>
    <w:rsid w:val="00092050"/>
    <w:rsid w:val="00093477"/>
    <w:rsid w:val="00095D39"/>
    <w:rsid w:val="0009684C"/>
    <w:rsid w:val="000971D4"/>
    <w:rsid w:val="000A18C3"/>
    <w:rsid w:val="000A27A7"/>
    <w:rsid w:val="000A4761"/>
    <w:rsid w:val="000A4976"/>
    <w:rsid w:val="000A5141"/>
    <w:rsid w:val="000A5B55"/>
    <w:rsid w:val="000A6168"/>
    <w:rsid w:val="000B01A2"/>
    <w:rsid w:val="000B0C0F"/>
    <w:rsid w:val="000B2941"/>
    <w:rsid w:val="000B308B"/>
    <w:rsid w:val="000B4F73"/>
    <w:rsid w:val="000B51A9"/>
    <w:rsid w:val="000B770F"/>
    <w:rsid w:val="000C00E5"/>
    <w:rsid w:val="000C0B20"/>
    <w:rsid w:val="000C2032"/>
    <w:rsid w:val="000C244D"/>
    <w:rsid w:val="000C6050"/>
    <w:rsid w:val="000C7842"/>
    <w:rsid w:val="000D0B7E"/>
    <w:rsid w:val="000D129E"/>
    <w:rsid w:val="000D1D3C"/>
    <w:rsid w:val="000D2CFB"/>
    <w:rsid w:val="000D2EC6"/>
    <w:rsid w:val="000D3B28"/>
    <w:rsid w:val="000D580B"/>
    <w:rsid w:val="000D7A54"/>
    <w:rsid w:val="000E0415"/>
    <w:rsid w:val="000E3D32"/>
    <w:rsid w:val="000E6E5C"/>
    <w:rsid w:val="000F007A"/>
    <w:rsid w:val="000F0553"/>
    <w:rsid w:val="000F2F84"/>
    <w:rsid w:val="000F53BC"/>
    <w:rsid w:val="000F5D82"/>
    <w:rsid w:val="000F67FD"/>
    <w:rsid w:val="00100610"/>
    <w:rsid w:val="00100B7B"/>
    <w:rsid w:val="00101113"/>
    <w:rsid w:val="0010224E"/>
    <w:rsid w:val="00102365"/>
    <w:rsid w:val="00103A6C"/>
    <w:rsid w:val="00105C23"/>
    <w:rsid w:val="00107E47"/>
    <w:rsid w:val="00107F6B"/>
    <w:rsid w:val="00110475"/>
    <w:rsid w:val="001109AC"/>
    <w:rsid w:val="00112B26"/>
    <w:rsid w:val="00112DC2"/>
    <w:rsid w:val="0011388C"/>
    <w:rsid w:val="00117804"/>
    <w:rsid w:val="00120AF8"/>
    <w:rsid w:val="00120FEA"/>
    <w:rsid w:val="0012203F"/>
    <w:rsid w:val="00122E98"/>
    <w:rsid w:val="0012350F"/>
    <w:rsid w:val="001260F5"/>
    <w:rsid w:val="00127118"/>
    <w:rsid w:val="00127413"/>
    <w:rsid w:val="00127AB2"/>
    <w:rsid w:val="00127B01"/>
    <w:rsid w:val="001301F1"/>
    <w:rsid w:val="00130240"/>
    <w:rsid w:val="001306F2"/>
    <w:rsid w:val="00131BA6"/>
    <w:rsid w:val="00135166"/>
    <w:rsid w:val="00136965"/>
    <w:rsid w:val="001404D6"/>
    <w:rsid w:val="00141EE0"/>
    <w:rsid w:val="00143687"/>
    <w:rsid w:val="0014417A"/>
    <w:rsid w:val="001442B6"/>
    <w:rsid w:val="001467B0"/>
    <w:rsid w:val="00146E9F"/>
    <w:rsid w:val="00152167"/>
    <w:rsid w:val="00152BD3"/>
    <w:rsid w:val="0015565E"/>
    <w:rsid w:val="001608F3"/>
    <w:rsid w:val="001627D9"/>
    <w:rsid w:val="00164080"/>
    <w:rsid w:val="00165C02"/>
    <w:rsid w:val="001724B6"/>
    <w:rsid w:val="0017270B"/>
    <w:rsid w:val="00173B3E"/>
    <w:rsid w:val="001776CF"/>
    <w:rsid w:val="001808C5"/>
    <w:rsid w:val="001816F1"/>
    <w:rsid w:val="001821E1"/>
    <w:rsid w:val="00183A08"/>
    <w:rsid w:val="00184617"/>
    <w:rsid w:val="00186E03"/>
    <w:rsid w:val="00191667"/>
    <w:rsid w:val="001958BC"/>
    <w:rsid w:val="00196EE9"/>
    <w:rsid w:val="001A1946"/>
    <w:rsid w:val="001A256C"/>
    <w:rsid w:val="001A4157"/>
    <w:rsid w:val="001A717F"/>
    <w:rsid w:val="001A79FD"/>
    <w:rsid w:val="001A7AF6"/>
    <w:rsid w:val="001B145F"/>
    <w:rsid w:val="001B1ADB"/>
    <w:rsid w:val="001B25A6"/>
    <w:rsid w:val="001B374D"/>
    <w:rsid w:val="001B6260"/>
    <w:rsid w:val="001B681A"/>
    <w:rsid w:val="001B7382"/>
    <w:rsid w:val="001B7F89"/>
    <w:rsid w:val="001C1BD9"/>
    <w:rsid w:val="001C3C64"/>
    <w:rsid w:val="001C41B0"/>
    <w:rsid w:val="001C5DD3"/>
    <w:rsid w:val="001C7CF8"/>
    <w:rsid w:val="001D0A4D"/>
    <w:rsid w:val="001E0E77"/>
    <w:rsid w:val="001E4519"/>
    <w:rsid w:val="001E4D64"/>
    <w:rsid w:val="001E5E7D"/>
    <w:rsid w:val="001F0C69"/>
    <w:rsid w:val="001F25E0"/>
    <w:rsid w:val="001F36C0"/>
    <w:rsid w:val="001F5421"/>
    <w:rsid w:val="001F6B80"/>
    <w:rsid w:val="001F77CC"/>
    <w:rsid w:val="0020225C"/>
    <w:rsid w:val="00203462"/>
    <w:rsid w:val="00205349"/>
    <w:rsid w:val="00205852"/>
    <w:rsid w:val="00206E69"/>
    <w:rsid w:val="00206F5F"/>
    <w:rsid w:val="00207B76"/>
    <w:rsid w:val="00210F59"/>
    <w:rsid w:val="00211776"/>
    <w:rsid w:val="00211BE7"/>
    <w:rsid w:val="00211EC0"/>
    <w:rsid w:val="002154CB"/>
    <w:rsid w:val="00215D8F"/>
    <w:rsid w:val="00220712"/>
    <w:rsid w:val="002208C7"/>
    <w:rsid w:val="00220BE6"/>
    <w:rsid w:val="00221B16"/>
    <w:rsid w:val="00226D68"/>
    <w:rsid w:val="00230AEA"/>
    <w:rsid w:val="0023109A"/>
    <w:rsid w:val="00231162"/>
    <w:rsid w:val="00231685"/>
    <w:rsid w:val="00236904"/>
    <w:rsid w:val="00236F67"/>
    <w:rsid w:val="002402B8"/>
    <w:rsid w:val="00242F34"/>
    <w:rsid w:val="00244C8D"/>
    <w:rsid w:val="0025105E"/>
    <w:rsid w:val="0025332E"/>
    <w:rsid w:val="00254B57"/>
    <w:rsid w:val="00260AF6"/>
    <w:rsid w:val="00260EFF"/>
    <w:rsid w:val="002610B4"/>
    <w:rsid w:val="002615E5"/>
    <w:rsid w:val="00262214"/>
    <w:rsid w:val="00265CFD"/>
    <w:rsid w:val="0026691A"/>
    <w:rsid w:val="00270099"/>
    <w:rsid w:val="00272634"/>
    <w:rsid w:val="00272971"/>
    <w:rsid w:val="002729E3"/>
    <w:rsid w:val="00272F95"/>
    <w:rsid w:val="00273362"/>
    <w:rsid w:val="00277418"/>
    <w:rsid w:val="0027760B"/>
    <w:rsid w:val="00280E20"/>
    <w:rsid w:val="00280FF6"/>
    <w:rsid w:val="00282050"/>
    <w:rsid w:val="0028242C"/>
    <w:rsid w:val="00285FC3"/>
    <w:rsid w:val="00287A1A"/>
    <w:rsid w:val="00290259"/>
    <w:rsid w:val="002908E7"/>
    <w:rsid w:val="00290A3B"/>
    <w:rsid w:val="002919ED"/>
    <w:rsid w:val="00292151"/>
    <w:rsid w:val="002931BF"/>
    <w:rsid w:val="0029716F"/>
    <w:rsid w:val="002A049B"/>
    <w:rsid w:val="002A1330"/>
    <w:rsid w:val="002A3266"/>
    <w:rsid w:val="002A36CE"/>
    <w:rsid w:val="002A3A5B"/>
    <w:rsid w:val="002A4B1A"/>
    <w:rsid w:val="002A616A"/>
    <w:rsid w:val="002B5660"/>
    <w:rsid w:val="002B6621"/>
    <w:rsid w:val="002C3BF6"/>
    <w:rsid w:val="002C4D78"/>
    <w:rsid w:val="002C596A"/>
    <w:rsid w:val="002C59B4"/>
    <w:rsid w:val="002C6B80"/>
    <w:rsid w:val="002D0ECB"/>
    <w:rsid w:val="002D1737"/>
    <w:rsid w:val="002D261A"/>
    <w:rsid w:val="002D4114"/>
    <w:rsid w:val="002D5DD9"/>
    <w:rsid w:val="002D68BA"/>
    <w:rsid w:val="002E0151"/>
    <w:rsid w:val="002E0E00"/>
    <w:rsid w:val="002E11EF"/>
    <w:rsid w:val="002E1CB6"/>
    <w:rsid w:val="002E1FAB"/>
    <w:rsid w:val="002E53A7"/>
    <w:rsid w:val="002E5545"/>
    <w:rsid w:val="002E6205"/>
    <w:rsid w:val="002E6FB1"/>
    <w:rsid w:val="002F2572"/>
    <w:rsid w:val="002F3616"/>
    <w:rsid w:val="002F5040"/>
    <w:rsid w:val="002F5392"/>
    <w:rsid w:val="0030329E"/>
    <w:rsid w:val="003040CA"/>
    <w:rsid w:val="00304E6A"/>
    <w:rsid w:val="0030653B"/>
    <w:rsid w:val="00306D80"/>
    <w:rsid w:val="00315C35"/>
    <w:rsid w:val="003163D4"/>
    <w:rsid w:val="00317144"/>
    <w:rsid w:val="00317820"/>
    <w:rsid w:val="003202D9"/>
    <w:rsid w:val="003208C6"/>
    <w:rsid w:val="00321FCA"/>
    <w:rsid w:val="00322D3C"/>
    <w:rsid w:val="00322D61"/>
    <w:rsid w:val="00322EBE"/>
    <w:rsid w:val="003265D1"/>
    <w:rsid w:val="0033275E"/>
    <w:rsid w:val="00332B0E"/>
    <w:rsid w:val="00335948"/>
    <w:rsid w:val="00335A56"/>
    <w:rsid w:val="00337358"/>
    <w:rsid w:val="00340970"/>
    <w:rsid w:val="0034297E"/>
    <w:rsid w:val="003466EF"/>
    <w:rsid w:val="00346930"/>
    <w:rsid w:val="003469F5"/>
    <w:rsid w:val="0034709C"/>
    <w:rsid w:val="0035048D"/>
    <w:rsid w:val="00351DB0"/>
    <w:rsid w:val="00354723"/>
    <w:rsid w:val="00354859"/>
    <w:rsid w:val="003552B1"/>
    <w:rsid w:val="00355C38"/>
    <w:rsid w:val="00363CAB"/>
    <w:rsid w:val="00363FDF"/>
    <w:rsid w:val="00371A40"/>
    <w:rsid w:val="00374575"/>
    <w:rsid w:val="003756CA"/>
    <w:rsid w:val="0037644C"/>
    <w:rsid w:val="003768E3"/>
    <w:rsid w:val="00380836"/>
    <w:rsid w:val="00381744"/>
    <w:rsid w:val="00381ABB"/>
    <w:rsid w:val="00382CF1"/>
    <w:rsid w:val="00384790"/>
    <w:rsid w:val="00386CFD"/>
    <w:rsid w:val="00386F5B"/>
    <w:rsid w:val="00391F0B"/>
    <w:rsid w:val="003928F0"/>
    <w:rsid w:val="00393B14"/>
    <w:rsid w:val="00394C51"/>
    <w:rsid w:val="00395457"/>
    <w:rsid w:val="0039576D"/>
    <w:rsid w:val="003A196E"/>
    <w:rsid w:val="003A1DC0"/>
    <w:rsid w:val="003A3667"/>
    <w:rsid w:val="003A40AE"/>
    <w:rsid w:val="003A5354"/>
    <w:rsid w:val="003A60FF"/>
    <w:rsid w:val="003A72EC"/>
    <w:rsid w:val="003B0955"/>
    <w:rsid w:val="003B0E61"/>
    <w:rsid w:val="003B1566"/>
    <w:rsid w:val="003B5104"/>
    <w:rsid w:val="003B600A"/>
    <w:rsid w:val="003C101D"/>
    <w:rsid w:val="003C1BAB"/>
    <w:rsid w:val="003C2711"/>
    <w:rsid w:val="003C2B92"/>
    <w:rsid w:val="003C3DBC"/>
    <w:rsid w:val="003C4471"/>
    <w:rsid w:val="003C61F6"/>
    <w:rsid w:val="003C6C0A"/>
    <w:rsid w:val="003D0960"/>
    <w:rsid w:val="003D11D0"/>
    <w:rsid w:val="003D180A"/>
    <w:rsid w:val="003D341A"/>
    <w:rsid w:val="003D5A98"/>
    <w:rsid w:val="003D5B51"/>
    <w:rsid w:val="003D6ACF"/>
    <w:rsid w:val="003E00FD"/>
    <w:rsid w:val="003E0B9B"/>
    <w:rsid w:val="003E2DF2"/>
    <w:rsid w:val="003E42AE"/>
    <w:rsid w:val="003F0992"/>
    <w:rsid w:val="003F1DB8"/>
    <w:rsid w:val="003F24BB"/>
    <w:rsid w:val="003F261B"/>
    <w:rsid w:val="003F64B8"/>
    <w:rsid w:val="003F6E8F"/>
    <w:rsid w:val="00401D05"/>
    <w:rsid w:val="00403298"/>
    <w:rsid w:val="0040391A"/>
    <w:rsid w:val="00403B04"/>
    <w:rsid w:val="00404643"/>
    <w:rsid w:val="0040566D"/>
    <w:rsid w:val="00407860"/>
    <w:rsid w:val="00411B88"/>
    <w:rsid w:val="004130E0"/>
    <w:rsid w:val="004137BB"/>
    <w:rsid w:val="00414B90"/>
    <w:rsid w:val="00415E9C"/>
    <w:rsid w:val="00416765"/>
    <w:rsid w:val="00417289"/>
    <w:rsid w:val="00417BCB"/>
    <w:rsid w:val="00420366"/>
    <w:rsid w:val="00420FBC"/>
    <w:rsid w:val="004230A9"/>
    <w:rsid w:val="00423CEF"/>
    <w:rsid w:val="00424D22"/>
    <w:rsid w:val="00427105"/>
    <w:rsid w:val="00427D73"/>
    <w:rsid w:val="0043021D"/>
    <w:rsid w:val="00432544"/>
    <w:rsid w:val="00433594"/>
    <w:rsid w:val="00436D0A"/>
    <w:rsid w:val="004378A0"/>
    <w:rsid w:val="00441952"/>
    <w:rsid w:val="00442C72"/>
    <w:rsid w:val="00442D64"/>
    <w:rsid w:val="0044401C"/>
    <w:rsid w:val="00444A88"/>
    <w:rsid w:val="00445629"/>
    <w:rsid w:val="00447FB8"/>
    <w:rsid w:val="00450839"/>
    <w:rsid w:val="00451C5D"/>
    <w:rsid w:val="004539CC"/>
    <w:rsid w:val="00453D8F"/>
    <w:rsid w:val="004540F7"/>
    <w:rsid w:val="00456565"/>
    <w:rsid w:val="0046052D"/>
    <w:rsid w:val="00461320"/>
    <w:rsid w:val="00464612"/>
    <w:rsid w:val="00465B4A"/>
    <w:rsid w:val="0046648D"/>
    <w:rsid w:val="004667CB"/>
    <w:rsid w:val="0047038F"/>
    <w:rsid w:val="00472AE6"/>
    <w:rsid w:val="00472CB9"/>
    <w:rsid w:val="00474AE5"/>
    <w:rsid w:val="00474C46"/>
    <w:rsid w:val="00475025"/>
    <w:rsid w:val="0048223E"/>
    <w:rsid w:val="00482707"/>
    <w:rsid w:val="004830B9"/>
    <w:rsid w:val="00484988"/>
    <w:rsid w:val="00484A45"/>
    <w:rsid w:val="004855D3"/>
    <w:rsid w:val="00485AE2"/>
    <w:rsid w:val="00485DD2"/>
    <w:rsid w:val="0048776F"/>
    <w:rsid w:val="00496153"/>
    <w:rsid w:val="00496D82"/>
    <w:rsid w:val="00497FC1"/>
    <w:rsid w:val="004A14EE"/>
    <w:rsid w:val="004A1D89"/>
    <w:rsid w:val="004A472D"/>
    <w:rsid w:val="004A4CFD"/>
    <w:rsid w:val="004A52C1"/>
    <w:rsid w:val="004A5D1C"/>
    <w:rsid w:val="004A5F07"/>
    <w:rsid w:val="004A6058"/>
    <w:rsid w:val="004B1B9D"/>
    <w:rsid w:val="004B29B2"/>
    <w:rsid w:val="004B44FD"/>
    <w:rsid w:val="004B4930"/>
    <w:rsid w:val="004B5C38"/>
    <w:rsid w:val="004B6151"/>
    <w:rsid w:val="004B6830"/>
    <w:rsid w:val="004B6B22"/>
    <w:rsid w:val="004B6C61"/>
    <w:rsid w:val="004B779F"/>
    <w:rsid w:val="004C041A"/>
    <w:rsid w:val="004C050A"/>
    <w:rsid w:val="004C2724"/>
    <w:rsid w:val="004C6BCE"/>
    <w:rsid w:val="004C75F3"/>
    <w:rsid w:val="004D0478"/>
    <w:rsid w:val="004D201B"/>
    <w:rsid w:val="004D6015"/>
    <w:rsid w:val="004E1FCD"/>
    <w:rsid w:val="004E2087"/>
    <w:rsid w:val="004E3037"/>
    <w:rsid w:val="004E6E84"/>
    <w:rsid w:val="004E737C"/>
    <w:rsid w:val="004E7C35"/>
    <w:rsid w:val="004F16C3"/>
    <w:rsid w:val="004F1A25"/>
    <w:rsid w:val="004F40F0"/>
    <w:rsid w:val="004F457F"/>
    <w:rsid w:val="004F67E8"/>
    <w:rsid w:val="004F748F"/>
    <w:rsid w:val="004F7A97"/>
    <w:rsid w:val="005030CD"/>
    <w:rsid w:val="005042A2"/>
    <w:rsid w:val="005044AD"/>
    <w:rsid w:val="00505186"/>
    <w:rsid w:val="0050545F"/>
    <w:rsid w:val="00505F70"/>
    <w:rsid w:val="00512F63"/>
    <w:rsid w:val="00514DE9"/>
    <w:rsid w:val="00515637"/>
    <w:rsid w:val="0052027F"/>
    <w:rsid w:val="00520FFF"/>
    <w:rsid w:val="005217D6"/>
    <w:rsid w:val="005218BA"/>
    <w:rsid w:val="00522982"/>
    <w:rsid w:val="00522C12"/>
    <w:rsid w:val="00523604"/>
    <w:rsid w:val="00524A81"/>
    <w:rsid w:val="00524D5C"/>
    <w:rsid w:val="005256BF"/>
    <w:rsid w:val="005256CC"/>
    <w:rsid w:val="005259EC"/>
    <w:rsid w:val="005274C3"/>
    <w:rsid w:val="0053044C"/>
    <w:rsid w:val="005347A8"/>
    <w:rsid w:val="00536330"/>
    <w:rsid w:val="00541EB6"/>
    <w:rsid w:val="005431BC"/>
    <w:rsid w:val="005434B5"/>
    <w:rsid w:val="005435D3"/>
    <w:rsid w:val="00544BFD"/>
    <w:rsid w:val="0054718A"/>
    <w:rsid w:val="00551C09"/>
    <w:rsid w:val="00552C38"/>
    <w:rsid w:val="00552C50"/>
    <w:rsid w:val="00554984"/>
    <w:rsid w:val="00554C3C"/>
    <w:rsid w:val="005560F1"/>
    <w:rsid w:val="0056159B"/>
    <w:rsid w:val="00561DCB"/>
    <w:rsid w:val="00563E75"/>
    <w:rsid w:val="00564755"/>
    <w:rsid w:val="00564C06"/>
    <w:rsid w:val="005717FD"/>
    <w:rsid w:val="00576AB0"/>
    <w:rsid w:val="005807DB"/>
    <w:rsid w:val="00580C19"/>
    <w:rsid w:val="00582EE0"/>
    <w:rsid w:val="00586A71"/>
    <w:rsid w:val="00587CC5"/>
    <w:rsid w:val="00590147"/>
    <w:rsid w:val="005904B2"/>
    <w:rsid w:val="00592519"/>
    <w:rsid w:val="00592AED"/>
    <w:rsid w:val="005933CD"/>
    <w:rsid w:val="005948B5"/>
    <w:rsid w:val="005963A4"/>
    <w:rsid w:val="00596E8E"/>
    <w:rsid w:val="005975AB"/>
    <w:rsid w:val="005A0EC9"/>
    <w:rsid w:val="005A0FAA"/>
    <w:rsid w:val="005A42F9"/>
    <w:rsid w:val="005A6BF1"/>
    <w:rsid w:val="005A6EAC"/>
    <w:rsid w:val="005B2882"/>
    <w:rsid w:val="005B2A96"/>
    <w:rsid w:val="005B38C9"/>
    <w:rsid w:val="005B449F"/>
    <w:rsid w:val="005B48B9"/>
    <w:rsid w:val="005B4AE8"/>
    <w:rsid w:val="005B6ED9"/>
    <w:rsid w:val="005C2F4F"/>
    <w:rsid w:val="005C3B8F"/>
    <w:rsid w:val="005C54E5"/>
    <w:rsid w:val="005C71C3"/>
    <w:rsid w:val="005C7638"/>
    <w:rsid w:val="005D2CEB"/>
    <w:rsid w:val="005D4033"/>
    <w:rsid w:val="005D45D2"/>
    <w:rsid w:val="005D6D56"/>
    <w:rsid w:val="005D7C10"/>
    <w:rsid w:val="005E436F"/>
    <w:rsid w:val="005E4384"/>
    <w:rsid w:val="005E7A55"/>
    <w:rsid w:val="005F16D4"/>
    <w:rsid w:val="005F4EF1"/>
    <w:rsid w:val="005F72F3"/>
    <w:rsid w:val="005F7AEE"/>
    <w:rsid w:val="006012B5"/>
    <w:rsid w:val="00601A55"/>
    <w:rsid w:val="006033D0"/>
    <w:rsid w:val="006037B7"/>
    <w:rsid w:val="00610BEB"/>
    <w:rsid w:val="006141CC"/>
    <w:rsid w:val="00621CAA"/>
    <w:rsid w:val="00622388"/>
    <w:rsid w:val="00622A43"/>
    <w:rsid w:val="006233D8"/>
    <w:rsid w:val="006253B0"/>
    <w:rsid w:val="00625566"/>
    <w:rsid w:val="00625619"/>
    <w:rsid w:val="00632ECC"/>
    <w:rsid w:val="00636C67"/>
    <w:rsid w:val="0063744B"/>
    <w:rsid w:val="00640ECA"/>
    <w:rsid w:val="006410CA"/>
    <w:rsid w:val="00643F60"/>
    <w:rsid w:val="00644954"/>
    <w:rsid w:val="00644EA4"/>
    <w:rsid w:val="00645571"/>
    <w:rsid w:val="00646A8B"/>
    <w:rsid w:val="00646EB3"/>
    <w:rsid w:val="00652DF0"/>
    <w:rsid w:val="006534EC"/>
    <w:rsid w:val="0065425F"/>
    <w:rsid w:val="0065521A"/>
    <w:rsid w:val="0065626C"/>
    <w:rsid w:val="00656896"/>
    <w:rsid w:val="00657A42"/>
    <w:rsid w:val="00662618"/>
    <w:rsid w:val="0066460F"/>
    <w:rsid w:val="0066543F"/>
    <w:rsid w:val="00666595"/>
    <w:rsid w:val="006710A1"/>
    <w:rsid w:val="00672490"/>
    <w:rsid w:val="00672F4D"/>
    <w:rsid w:val="00673280"/>
    <w:rsid w:val="0067518A"/>
    <w:rsid w:val="0067639B"/>
    <w:rsid w:val="00686B42"/>
    <w:rsid w:val="00687264"/>
    <w:rsid w:val="00687283"/>
    <w:rsid w:val="00692090"/>
    <w:rsid w:val="006939A6"/>
    <w:rsid w:val="00693AEB"/>
    <w:rsid w:val="00693EFF"/>
    <w:rsid w:val="00695179"/>
    <w:rsid w:val="006953C2"/>
    <w:rsid w:val="006A0BC4"/>
    <w:rsid w:val="006B131C"/>
    <w:rsid w:val="006B1495"/>
    <w:rsid w:val="006B2B05"/>
    <w:rsid w:val="006B45DA"/>
    <w:rsid w:val="006B555D"/>
    <w:rsid w:val="006B5570"/>
    <w:rsid w:val="006B60A0"/>
    <w:rsid w:val="006B7048"/>
    <w:rsid w:val="006B75C7"/>
    <w:rsid w:val="006C2502"/>
    <w:rsid w:val="006C2905"/>
    <w:rsid w:val="006C5BCE"/>
    <w:rsid w:val="006C7ED0"/>
    <w:rsid w:val="006D1215"/>
    <w:rsid w:val="006D263E"/>
    <w:rsid w:val="006D359C"/>
    <w:rsid w:val="006D3768"/>
    <w:rsid w:val="006D6BAA"/>
    <w:rsid w:val="006D7072"/>
    <w:rsid w:val="006D729F"/>
    <w:rsid w:val="006D73C6"/>
    <w:rsid w:val="006E0EEA"/>
    <w:rsid w:val="006E2122"/>
    <w:rsid w:val="006E403A"/>
    <w:rsid w:val="006E50BE"/>
    <w:rsid w:val="006E5B16"/>
    <w:rsid w:val="006F0DF0"/>
    <w:rsid w:val="006F183E"/>
    <w:rsid w:val="006F1CC2"/>
    <w:rsid w:val="006F2E7F"/>
    <w:rsid w:val="006F37AF"/>
    <w:rsid w:val="006F6650"/>
    <w:rsid w:val="00701DEE"/>
    <w:rsid w:val="00702275"/>
    <w:rsid w:val="00703779"/>
    <w:rsid w:val="0070458A"/>
    <w:rsid w:val="00704882"/>
    <w:rsid w:val="00705632"/>
    <w:rsid w:val="00705F8C"/>
    <w:rsid w:val="007076FB"/>
    <w:rsid w:val="00710012"/>
    <w:rsid w:val="00712D2C"/>
    <w:rsid w:val="007151FA"/>
    <w:rsid w:val="00715928"/>
    <w:rsid w:val="007159F1"/>
    <w:rsid w:val="00716C0C"/>
    <w:rsid w:val="00722D1B"/>
    <w:rsid w:val="00722F1C"/>
    <w:rsid w:val="00723665"/>
    <w:rsid w:val="00724634"/>
    <w:rsid w:val="007248EF"/>
    <w:rsid w:val="00731C45"/>
    <w:rsid w:val="00735709"/>
    <w:rsid w:val="00735E54"/>
    <w:rsid w:val="00740FE4"/>
    <w:rsid w:val="00744C16"/>
    <w:rsid w:val="00746499"/>
    <w:rsid w:val="007464DA"/>
    <w:rsid w:val="007465EC"/>
    <w:rsid w:val="00746CDC"/>
    <w:rsid w:val="007473DA"/>
    <w:rsid w:val="007500A1"/>
    <w:rsid w:val="00752994"/>
    <w:rsid w:val="007536AC"/>
    <w:rsid w:val="007554AF"/>
    <w:rsid w:val="007604D6"/>
    <w:rsid w:val="00763015"/>
    <w:rsid w:val="0076356C"/>
    <w:rsid w:val="00764B6F"/>
    <w:rsid w:val="007659E8"/>
    <w:rsid w:val="007703F8"/>
    <w:rsid w:val="00771916"/>
    <w:rsid w:val="00771E0E"/>
    <w:rsid w:val="0077221F"/>
    <w:rsid w:val="0077235D"/>
    <w:rsid w:val="00772CDA"/>
    <w:rsid w:val="00774D65"/>
    <w:rsid w:val="00775BF0"/>
    <w:rsid w:val="00777A33"/>
    <w:rsid w:val="00782096"/>
    <w:rsid w:val="00784984"/>
    <w:rsid w:val="007868AD"/>
    <w:rsid w:val="007904BD"/>
    <w:rsid w:val="0079213A"/>
    <w:rsid w:val="00794C6F"/>
    <w:rsid w:val="00797057"/>
    <w:rsid w:val="007A12F7"/>
    <w:rsid w:val="007A13E7"/>
    <w:rsid w:val="007A2E92"/>
    <w:rsid w:val="007A3221"/>
    <w:rsid w:val="007A360B"/>
    <w:rsid w:val="007A6B0E"/>
    <w:rsid w:val="007A6CC5"/>
    <w:rsid w:val="007A721D"/>
    <w:rsid w:val="007B1459"/>
    <w:rsid w:val="007B1932"/>
    <w:rsid w:val="007B2E81"/>
    <w:rsid w:val="007B47BA"/>
    <w:rsid w:val="007B5850"/>
    <w:rsid w:val="007B5DA9"/>
    <w:rsid w:val="007C2870"/>
    <w:rsid w:val="007C34D4"/>
    <w:rsid w:val="007C49E4"/>
    <w:rsid w:val="007C5335"/>
    <w:rsid w:val="007C6B3C"/>
    <w:rsid w:val="007C77A0"/>
    <w:rsid w:val="007D0072"/>
    <w:rsid w:val="007D12E0"/>
    <w:rsid w:val="007D17FD"/>
    <w:rsid w:val="007D357C"/>
    <w:rsid w:val="007D610D"/>
    <w:rsid w:val="007D61A7"/>
    <w:rsid w:val="007D7E87"/>
    <w:rsid w:val="007E18F6"/>
    <w:rsid w:val="007E21D7"/>
    <w:rsid w:val="007E3054"/>
    <w:rsid w:val="007E3B2D"/>
    <w:rsid w:val="007E45D7"/>
    <w:rsid w:val="007F0F7A"/>
    <w:rsid w:val="007F21CE"/>
    <w:rsid w:val="007F2381"/>
    <w:rsid w:val="007F2C28"/>
    <w:rsid w:val="007F2EB7"/>
    <w:rsid w:val="007F315A"/>
    <w:rsid w:val="00800459"/>
    <w:rsid w:val="00801DEF"/>
    <w:rsid w:val="008028FA"/>
    <w:rsid w:val="008038A4"/>
    <w:rsid w:val="008046AC"/>
    <w:rsid w:val="008109A9"/>
    <w:rsid w:val="00810BEE"/>
    <w:rsid w:val="00810C40"/>
    <w:rsid w:val="00814A4D"/>
    <w:rsid w:val="00815702"/>
    <w:rsid w:val="008161C0"/>
    <w:rsid w:val="00817068"/>
    <w:rsid w:val="008228BD"/>
    <w:rsid w:val="00823832"/>
    <w:rsid w:val="00827AF9"/>
    <w:rsid w:val="00827CBF"/>
    <w:rsid w:val="008418B3"/>
    <w:rsid w:val="00842EB1"/>
    <w:rsid w:val="0084429D"/>
    <w:rsid w:val="00846EFD"/>
    <w:rsid w:val="0085190B"/>
    <w:rsid w:val="008540FB"/>
    <w:rsid w:val="0085466C"/>
    <w:rsid w:val="008546E9"/>
    <w:rsid w:val="008551D4"/>
    <w:rsid w:val="00855AF4"/>
    <w:rsid w:val="00856E95"/>
    <w:rsid w:val="0086029E"/>
    <w:rsid w:val="0086421F"/>
    <w:rsid w:val="00864FBD"/>
    <w:rsid w:val="0086625B"/>
    <w:rsid w:val="00867ECC"/>
    <w:rsid w:val="00870118"/>
    <w:rsid w:val="008704ED"/>
    <w:rsid w:val="00870828"/>
    <w:rsid w:val="00870AED"/>
    <w:rsid w:val="008717B1"/>
    <w:rsid w:val="0087521F"/>
    <w:rsid w:val="00875E04"/>
    <w:rsid w:val="008769B3"/>
    <w:rsid w:val="008817C0"/>
    <w:rsid w:val="00881DFA"/>
    <w:rsid w:val="0088203E"/>
    <w:rsid w:val="008834F3"/>
    <w:rsid w:val="00883EC2"/>
    <w:rsid w:val="00885132"/>
    <w:rsid w:val="00892513"/>
    <w:rsid w:val="008933CF"/>
    <w:rsid w:val="008937B1"/>
    <w:rsid w:val="00895ACD"/>
    <w:rsid w:val="0089782C"/>
    <w:rsid w:val="008A0358"/>
    <w:rsid w:val="008A0645"/>
    <w:rsid w:val="008A0DAE"/>
    <w:rsid w:val="008A14C5"/>
    <w:rsid w:val="008A1ECF"/>
    <w:rsid w:val="008A21A7"/>
    <w:rsid w:val="008A3421"/>
    <w:rsid w:val="008A34EA"/>
    <w:rsid w:val="008A5402"/>
    <w:rsid w:val="008B01AC"/>
    <w:rsid w:val="008B22EE"/>
    <w:rsid w:val="008B40AA"/>
    <w:rsid w:val="008B57F7"/>
    <w:rsid w:val="008C08F4"/>
    <w:rsid w:val="008C1507"/>
    <w:rsid w:val="008C1C77"/>
    <w:rsid w:val="008C38CF"/>
    <w:rsid w:val="008C4DDE"/>
    <w:rsid w:val="008C5266"/>
    <w:rsid w:val="008C6603"/>
    <w:rsid w:val="008D038D"/>
    <w:rsid w:val="008D2ABF"/>
    <w:rsid w:val="008D5B17"/>
    <w:rsid w:val="008D5BD6"/>
    <w:rsid w:val="008D78D5"/>
    <w:rsid w:val="008E0F38"/>
    <w:rsid w:val="008E2D8B"/>
    <w:rsid w:val="008E2DD3"/>
    <w:rsid w:val="008E3C37"/>
    <w:rsid w:val="008E4231"/>
    <w:rsid w:val="008E7C87"/>
    <w:rsid w:val="008F234C"/>
    <w:rsid w:val="008F363D"/>
    <w:rsid w:val="008F3FA9"/>
    <w:rsid w:val="008F4443"/>
    <w:rsid w:val="008F6B52"/>
    <w:rsid w:val="00902049"/>
    <w:rsid w:val="00902A92"/>
    <w:rsid w:val="00902E49"/>
    <w:rsid w:val="00903246"/>
    <w:rsid w:val="00903DF1"/>
    <w:rsid w:val="00906431"/>
    <w:rsid w:val="009067D9"/>
    <w:rsid w:val="00910148"/>
    <w:rsid w:val="009110A5"/>
    <w:rsid w:val="00913A56"/>
    <w:rsid w:val="0091478E"/>
    <w:rsid w:val="00916C81"/>
    <w:rsid w:val="00920406"/>
    <w:rsid w:val="00923ADD"/>
    <w:rsid w:val="00923E68"/>
    <w:rsid w:val="00927E7D"/>
    <w:rsid w:val="00930857"/>
    <w:rsid w:val="00933BEF"/>
    <w:rsid w:val="00936332"/>
    <w:rsid w:val="009364FE"/>
    <w:rsid w:val="009367EF"/>
    <w:rsid w:val="00941625"/>
    <w:rsid w:val="009452A1"/>
    <w:rsid w:val="00945559"/>
    <w:rsid w:val="009461B6"/>
    <w:rsid w:val="00946984"/>
    <w:rsid w:val="00951C40"/>
    <w:rsid w:val="009537DF"/>
    <w:rsid w:val="00954772"/>
    <w:rsid w:val="00955F87"/>
    <w:rsid w:val="00957C52"/>
    <w:rsid w:val="00957DA3"/>
    <w:rsid w:val="009608AB"/>
    <w:rsid w:val="00961C1D"/>
    <w:rsid w:val="00961D2D"/>
    <w:rsid w:val="0096209F"/>
    <w:rsid w:val="009638B8"/>
    <w:rsid w:val="00965E3F"/>
    <w:rsid w:val="00966C02"/>
    <w:rsid w:val="009671DB"/>
    <w:rsid w:val="00967F85"/>
    <w:rsid w:val="009726EF"/>
    <w:rsid w:val="009755EB"/>
    <w:rsid w:val="0097752D"/>
    <w:rsid w:val="00977F65"/>
    <w:rsid w:val="00982661"/>
    <w:rsid w:val="00982BDB"/>
    <w:rsid w:val="00983DAB"/>
    <w:rsid w:val="0098536C"/>
    <w:rsid w:val="00986603"/>
    <w:rsid w:val="00987644"/>
    <w:rsid w:val="00987836"/>
    <w:rsid w:val="00987DDF"/>
    <w:rsid w:val="00987F29"/>
    <w:rsid w:val="00990DC8"/>
    <w:rsid w:val="00992442"/>
    <w:rsid w:val="00994353"/>
    <w:rsid w:val="009945D0"/>
    <w:rsid w:val="00995C70"/>
    <w:rsid w:val="00996692"/>
    <w:rsid w:val="00997E80"/>
    <w:rsid w:val="009A0508"/>
    <w:rsid w:val="009A078A"/>
    <w:rsid w:val="009A2E37"/>
    <w:rsid w:val="009A42F4"/>
    <w:rsid w:val="009A793B"/>
    <w:rsid w:val="009A7BE8"/>
    <w:rsid w:val="009B451F"/>
    <w:rsid w:val="009B50F9"/>
    <w:rsid w:val="009C0354"/>
    <w:rsid w:val="009C3AD4"/>
    <w:rsid w:val="009C60B7"/>
    <w:rsid w:val="009C60E4"/>
    <w:rsid w:val="009C611F"/>
    <w:rsid w:val="009C671B"/>
    <w:rsid w:val="009D02F2"/>
    <w:rsid w:val="009D114F"/>
    <w:rsid w:val="009D162A"/>
    <w:rsid w:val="009D264E"/>
    <w:rsid w:val="009D2EC2"/>
    <w:rsid w:val="009D42AC"/>
    <w:rsid w:val="009D5022"/>
    <w:rsid w:val="009D512C"/>
    <w:rsid w:val="009D59CC"/>
    <w:rsid w:val="009D66FF"/>
    <w:rsid w:val="009E1E41"/>
    <w:rsid w:val="009E1EC5"/>
    <w:rsid w:val="009E4772"/>
    <w:rsid w:val="009E5963"/>
    <w:rsid w:val="009E7E37"/>
    <w:rsid w:val="009F007F"/>
    <w:rsid w:val="009F3968"/>
    <w:rsid w:val="009F5BCD"/>
    <w:rsid w:val="009F63E8"/>
    <w:rsid w:val="009F64CC"/>
    <w:rsid w:val="009F7010"/>
    <w:rsid w:val="00A008BD"/>
    <w:rsid w:val="00A01781"/>
    <w:rsid w:val="00A02016"/>
    <w:rsid w:val="00A047B5"/>
    <w:rsid w:val="00A054A3"/>
    <w:rsid w:val="00A06031"/>
    <w:rsid w:val="00A06448"/>
    <w:rsid w:val="00A07042"/>
    <w:rsid w:val="00A07345"/>
    <w:rsid w:val="00A07395"/>
    <w:rsid w:val="00A07AF6"/>
    <w:rsid w:val="00A07B28"/>
    <w:rsid w:val="00A07BD0"/>
    <w:rsid w:val="00A13920"/>
    <w:rsid w:val="00A13CD7"/>
    <w:rsid w:val="00A13EA8"/>
    <w:rsid w:val="00A14028"/>
    <w:rsid w:val="00A1485D"/>
    <w:rsid w:val="00A14A11"/>
    <w:rsid w:val="00A17AF0"/>
    <w:rsid w:val="00A20144"/>
    <w:rsid w:val="00A20145"/>
    <w:rsid w:val="00A204C8"/>
    <w:rsid w:val="00A24A60"/>
    <w:rsid w:val="00A25176"/>
    <w:rsid w:val="00A25890"/>
    <w:rsid w:val="00A26A7A"/>
    <w:rsid w:val="00A27E95"/>
    <w:rsid w:val="00A30119"/>
    <w:rsid w:val="00A30500"/>
    <w:rsid w:val="00A310BD"/>
    <w:rsid w:val="00A33A5C"/>
    <w:rsid w:val="00A34D50"/>
    <w:rsid w:val="00A36F85"/>
    <w:rsid w:val="00A37E92"/>
    <w:rsid w:val="00A400C9"/>
    <w:rsid w:val="00A43300"/>
    <w:rsid w:val="00A45E01"/>
    <w:rsid w:val="00A460CC"/>
    <w:rsid w:val="00A46C02"/>
    <w:rsid w:val="00A50723"/>
    <w:rsid w:val="00A53C2A"/>
    <w:rsid w:val="00A54789"/>
    <w:rsid w:val="00A61623"/>
    <w:rsid w:val="00A6298D"/>
    <w:rsid w:val="00A672D4"/>
    <w:rsid w:val="00A67A3B"/>
    <w:rsid w:val="00A70D43"/>
    <w:rsid w:val="00A70F76"/>
    <w:rsid w:val="00A73203"/>
    <w:rsid w:val="00A73E1C"/>
    <w:rsid w:val="00A74761"/>
    <w:rsid w:val="00A75AC1"/>
    <w:rsid w:val="00A75F02"/>
    <w:rsid w:val="00A81D93"/>
    <w:rsid w:val="00A82637"/>
    <w:rsid w:val="00A85B97"/>
    <w:rsid w:val="00A85C19"/>
    <w:rsid w:val="00A8605D"/>
    <w:rsid w:val="00A86FF9"/>
    <w:rsid w:val="00A90B59"/>
    <w:rsid w:val="00A91C5E"/>
    <w:rsid w:val="00A961C4"/>
    <w:rsid w:val="00A96283"/>
    <w:rsid w:val="00A97693"/>
    <w:rsid w:val="00A97EF1"/>
    <w:rsid w:val="00AA392D"/>
    <w:rsid w:val="00AA3FA3"/>
    <w:rsid w:val="00AA5B8E"/>
    <w:rsid w:val="00AA6A85"/>
    <w:rsid w:val="00AB1519"/>
    <w:rsid w:val="00AB1EE1"/>
    <w:rsid w:val="00AB2F39"/>
    <w:rsid w:val="00AB317F"/>
    <w:rsid w:val="00AB4147"/>
    <w:rsid w:val="00AB5583"/>
    <w:rsid w:val="00AB6307"/>
    <w:rsid w:val="00AB6619"/>
    <w:rsid w:val="00AB6C8C"/>
    <w:rsid w:val="00AC11B4"/>
    <w:rsid w:val="00AC4897"/>
    <w:rsid w:val="00AC5269"/>
    <w:rsid w:val="00AC63AF"/>
    <w:rsid w:val="00AC64BB"/>
    <w:rsid w:val="00AD132C"/>
    <w:rsid w:val="00AD4D08"/>
    <w:rsid w:val="00AD63F8"/>
    <w:rsid w:val="00AE14C8"/>
    <w:rsid w:val="00AE191B"/>
    <w:rsid w:val="00AE318A"/>
    <w:rsid w:val="00AE3EE2"/>
    <w:rsid w:val="00AE54B4"/>
    <w:rsid w:val="00AE5866"/>
    <w:rsid w:val="00AE61F3"/>
    <w:rsid w:val="00AF0848"/>
    <w:rsid w:val="00AF1510"/>
    <w:rsid w:val="00AF297D"/>
    <w:rsid w:val="00AF458D"/>
    <w:rsid w:val="00AF48A3"/>
    <w:rsid w:val="00AF4B1F"/>
    <w:rsid w:val="00B078A1"/>
    <w:rsid w:val="00B07FB5"/>
    <w:rsid w:val="00B117D3"/>
    <w:rsid w:val="00B13BA3"/>
    <w:rsid w:val="00B16269"/>
    <w:rsid w:val="00B20EAA"/>
    <w:rsid w:val="00B21C5A"/>
    <w:rsid w:val="00B23D82"/>
    <w:rsid w:val="00B260BC"/>
    <w:rsid w:val="00B26F94"/>
    <w:rsid w:val="00B2795C"/>
    <w:rsid w:val="00B27DBA"/>
    <w:rsid w:val="00B308CD"/>
    <w:rsid w:val="00B344D4"/>
    <w:rsid w:val="00B35C6D"/>
    <w:rsid w:val="00B37D23"/>
    <w:rsid w:val="00B40A81"/>
    <w:rsid w:val="00B43FA2"/>
    <w:rsid w:val="00B46F89"/>
    <w:rsid w:val="00B508EC"/>
    <w:rsid w:val="00B5213D"/>
    <w:rsid w:val="00B522DF"/>
    <w:rsid w:val="00B524A9"/>
    <w:rsid w:val="00B53A31"/>
    <w:rsid w:val="00B54B84"/>
    <w:rsid w:val="00B55F00"/>
    <w:rsid w:val="00B55F21"/>
    <w:rsid w:val="00B561D9"/>
    <w:rsid w:val="00B56ACC"/>
    <w:rsid w:val="00B62705"/>
    <w:rsid w:val="00B643A1"/>
    <w:rsid w:val="00B651BC"/>
    <w:rsid w:val="00B67914"/>
    <w:rsid w:val="00B7192D"/>
    <w:rsid w:val="00B7220B"/>
    <w:rsid w:val="00B748FA"/>
    <w:rsid w:val="00B75A72"/>
    <w:rsid w:val="00B81B84"/>
    <w:rsid w:val="00B82CA4"/>
    <w:rsid w:val="00B8395A"/>
    <w:rsid w:val="00B84192"/>
    <w:rsid w:val="00B84E31"/>
    <w:rsid w:val="00B8768D"/>
    <w:rsid w:val="00B878FF"/>
    <w:rsid w:val="00B92FEF"/>
    <w:rsid w:val="00B93678"/>
    <w:rsid w:val="00B9405E"/>
    <w:rsid w:val="00B94590"/>
    <w:rsid w:val="00B94B96"/>
    <w:rsid w:val="00B95150"/>
    <w:rsid w:val="00B95599"/>
    <w:rsid w:val="00B972AA"/>
    <w:rsid w:val="00B97880"/>
    <w:rsid w:val="00BA01D2"/>
    <w:rsid w:val="00BA0640"/>
    <w:rsid w:val="00BA2806"/>
    <w:rsid w:val="00BA62E1"/>
    <w:rsid w:val="00BA71E5"/>
    <w:rsid w:val="00BB0D7E"/>
    <w:rsid w:val="00BB1872"/>
    <w:rsid w:val="00BB374F"/>
    <w:rsid w:val="00BB3CD9"/>
    <w:rsid w:val="00BB5074"/>
    <w:rsid w:val="00BB7991"/>
    <w:rsid w:val="00BC0EF0"/>
    <w:rsid w:val="00BC1660"/>
    <w:rsid w:val="00BC211C"/>
    <w:rsid w:val="00BC4109"/>
    <w:rsid w:val="00BC7487"/>
    <w:rsid w:val="00BC7D00"/>
    <w:rsid w:val="00BD4531"/>
    <w:rsid w:val="00BD45B4"/>
    <w:rsid w:val="00BD582B"/>
    <w:rsid w:val="00BD5D9F"/>
    <w:rsid w:val="00BD6657"/>
    <w:rsid w:val="00BE3051"/>
    <w:rsid w:val="00BE4E90"/>
    <w:rsid w:val="00BE69F3"/>
    <w:rsid w:val="00BF0ADB"/>
    <w:rsid w:val="00BF3517"/>
    <w:rsid w:val="00BF3AAB"/>
    <w:rsid w:val="00BF41BE"/>
    <w:rsid w:val="00BF5E33"/>
    <w:rsid w:val="00BF7759"/>
    <w:rsid w:val="00BF7D61"/>
    <w:rsid w:val="00C01586"/>
    <w:rsid w:val="00C02E0E"/>
    <w:rsid w:val="00C0644C"/>
    <w:rsid w:val="00C07243"/>
    <w:rsid w:val="00C07483"/>
    <w:rsid w:val="00C1002D"/>
    <w:rsid w:val="00C12A4E"/>
    <w:rsid w:val="00C15FB0"/>
    <w:rsid w:val="00C174FB"/>
    <w:rsid w:val="00C21D9C"/>
    <w:rsid w:val="00C23AF0"/>
    <w:rsid w:val="00C244BA"/>
    <w:rsid w:val="00C25160"/>
    <w:rsid w:val="00C26A73"/>
    <w:rsid w:val="00C26FA5"/>
    <w:rsid w:val="00C27474"/>
    <w:rsid w:val="00C310E9"/>
    <w:rsid w:val="00C31292"/>
    <w:rsid w:val="00C3131B"/>
    <w:rsid w:val="00C35BA7"/>
    <w:rsid w:val="00C400A3"/>
    <w:rsid w:val="00C40871"/>
    <w:rsid w:val="00C408BE"/>
    <w:rsid w:val="00C43456"/>
    <w:rsid w:val="00C4364A"/>
    <w:rsid w:val="00C43664"/>
    <w:rsid w:val="00C45833"/>
    <w:rsid w:val="00C50D41"/>
    <w:rsid w:val="00C518EC"/>
    <w:rsid w:val="00C51928"/>
    <w:rsid w:val="00C52EE7"/>
    <w:rsid w:val="00C54442"/>
    <w:rsid w:val="00C54821"/>
    <w:rsid w:val="00C56580"/>
    <w:rsid w:val="00C56CBD"/>
    <w:rsid w:val="00C57745"/>
    <w:rsid w:val="00C6026B"/>
    <w:rsid w:val="00C61957"/>
    <w:rsid w:val="00C63DB8"/>
    <w:rsid w:val="00C65A39"/>
    <w:rsid w:val="00C67C44"/>
    <w:rsid w:val="00C714A1"/>
    <w:rsid w:val="00C73AF1"/>
    <w:rsid w:val="00C761B0"/>
    <w:rsid w:val="00C7719F"/>
    <w:rsid w:val="00C8053E"/>
    <w:rsid w:val="00C807BF"/>
    <w:rsid w:val="00C81698"/>
    <w:rsid w:val="00C856DA"/>
    <w:rsid w:val="00C93191"/>
    <w:rsid w:val="00C9399F"/>
    <w:rsid w:val="00C93E72"/>
    <w:rsid w:val="00C95EAE"/>
    <w:rsid w:val="00C96458"/>
    <w:rsid w:val="00C96750"/>
    <w:rsid w:val="00C97E79"/>
    <w:rsid w:val="00CA12B1"/>
    <w:rsid w:val="00CA3BF2"/>
    <w:rsid w:val="00CA5363"/>
    <w:rsid w:val="00CA7CD2"/>
    <w:rsid w:val="00CB0334"/>
    <w:rsid w:val="00CB1271"/>
    <w:rsid w:val="00CB242A"/>
    <w:rsid w:val="00CB27AC"/>
    <w:rsid w:val="00CB53DF"/>
    <w:rsid w:val="00CB5414"/>
    <w:rsid w:val="00CB5A22"/>
    <w:rsid w:val="00CB61D9"/>
    <w:rsid w:val="00CB763B"/>
    <w:rsid w:val="00CB7F74"/>
    <w:rsid w:val="00CC1A72"/>
    <w:rsid w:val="00CC328B"/>
    <w:rsid w:val="00CC5CC9"/>
    <w:rsid w:val="00CC5D3E"/>
    <w:rsid w:val="00CD3F66"/>
    <w:rsid w:val="00CD5B78"/>
    <w:rsid w:val="00CD6478"/>
    <w:rsid w:val="00CD7566"/>
    <w:rsid w:val="00CD76FA"/>
    <w:rsid w:val="00CD7A39"/>
    <w:rsid w:val="00CE1BE5"/>
    <w:rsid w:val="00CE1C73"/>
    <w:rsid w:val="00CE43C5"/>
    <w:rsid w:val="00CE5A6B"/>
    <w:rsid w:val="00CE5BDC"/>
    <w:rsid w:val="00CE6C11"/>
    <w:rsid w:val="00CE6C13"/>
    <w:rsid w:val="00CE7EE5"/>
    <w:rsid w:val="00CF0D97"/>
    <w:rsid w:val="00CF178C"/>
    <w:rsid w:val="00CF2370"/>
    <w:rsid w:val="00CF5E8B"/>
    <w:rsid w:val="00CF6D00"/>
    <w:rsid w:val="00CF7BB0"/>
    <w:rsid w:val="00D00B7D"/>
    <w:rsid w:val="00D02992"/>
    <w:rsid w:val="00D030A1"/>
    <w:rsid w:val="00D0470D"/>
    <w:rsid w:val="00D055CD"/>
    <w:rsid w:val="00D05B27"/>
    <w:rsid w:val="00D05CDA"/>
    <w:rsid w:val="00D05D65"/>
    <w:rsid w:val="00D07FA3"/>
    <w:rsid w:val="00D1087B"/>
    <w:rsid w:val="00D1091C"/>
    <w:rsid w:val="00D110B1"/>
    <w:rsid w:val="00D110EA"/>
    <w:rsid w:val="00D115ED"/>
    <w:rsid w:val="00D123DA"/>
    <w:rsid w:val="00D139DB"/>
    <w:rsid w:val="00D14656"/>
    <w:rsid w:val="00D157A3"/>
    <w:rsid w:val="00D15AC5"/>
    <w:rsid w:val="00D2082F"/>
    <w:rsid w:val="00D22E6F"/>
    <w:rsid w:val="00D22FB5"/>
    <w:rsid w:val="00D2482B"/>
    <w:rsid w:val="00D25534"/>
    <w:rsid w:val="00D25B4A"/>
    <w:rsid w:val="00D26DAF"/>
    <w:rsid w:val="00D330F1"/>
    <w:rsid w:val="00D33987"/>
    <w:rsid w:val="00D35247"/>
    <w:rsid w:val="00D3575F"/>
    <w:rsid w:val="00D3629D"/>
    <w:rsid w:val="00D36670"/>
    <w:rsid w:val="00D40E9B"/>
    <w:rsid w:val="00D42BF1"/>
    <w:rsid w:val="00D436A2"/>
    <w:rsid w:val="00D43EA5"/>
    <w:rsid w:val="00D44304"/>
    <w:rsid w:val="00D47BBD"/>
    <w:rsid w:val="00D51180"/>
    <w:rsid w:val="00D51ECE"/>
    <w:rsid w:val="00D52CDE"/>
    <w:rsid w:val="00D5360B"/>
    <w:rsid w:val="00D550E5"/>
    <w:rsid w:val="00D63D79"/>
    <w:rsid w:val="00D6631C"/>
    <w:rsid w:val="00D725F8"/>
    <w:rsid w:val="00D7273C"/>
    <w:rsid w:val="00D74769"/>
    <w:rsid w:val="00D74C9C"/>
    <w:rsid w:val="00D77C61"/>
    <w:rsid w:val="00D80971"/>
    <w:rsid w:val="00D80BA5"/>
    <w:rsid w:val="00D813FC"/>
    <w:rsid w:val="00D82066"/>
    <w:rsid w:val="00D82C49"/>
    <w:rsid w:val="00D83BAB"/>
    <w:rsid w:val="00D83C41"/>
    <w:rsid w:val="00D8427E"/>
    <w:rsid w:val="00D842A8"/>
    <w:rsid w:val="00D842BD"/>
    <w:rsid w:val="00D84FC6"/>
    <w:rsid w:val="00D8568E"/>
    <w:rsid w:val="00D86293"/>
    <w:rsid w:val="00D86C7C"/>
    <w:rsid w:val="00D8782C"/>
    <w:rsid w:val="00D878EE"/>
    <w:rsid w:val="00D87B5E"/>
    <w:rsid w:val="00D9060B"/>
    <w:rsid w:val="00D916CE"/>
    <w:rsid w:val="00D93E70"/>
    <w:rsid w:val="00D9416B"/>
    <w:rsid w:val="00D94B38"/>
    <w:rsid w:val="00D94B78"/>
    <w:rsid w:val="00D94E57"/>
    <w:rsid w:val="00DA1F9C"/>
    <w:rsid w:val="00DA2038"/>
    <w:rsid w:val="00DA38B5"/>
    <w:rsid w:val="00DA47B3"/>
    <w:rsid w:val="00DA4E4D"/>
    <w:rsid w:val="00DA5F02"/>
    <w:rsid w:val="00DA7A3C"/>
    <w:rsid w:val="00DA7C13"/>
    <w:rsid w:val="00DB241E"/>
    <w:rsid w:val="00DC0067"/>
    <w:rsid w:val="00DC0AEF"/>
    <w:rsid w:val="00DC0CCE"/>
    <w:rsid w:val="00DC2BD0"/>
    <w:rsid w:val="00DC5172"/>
    <w:rsid w:val="00DC5D9B"/>
    <w:rsid w:val="00DC6676"/>
    <w:rsid w:val="00DC7AF3"/>
    <w:rsid w:val="00DD0CF2"/>
    <w:rsid w:val="00DD1164"/>
    <w:rsid w:val="00DD14ED"/>
    <w:rsid w:val="00DD1F3A"/>
    <w:rsid w:val="00DD3FA1"/>
    <w:rsid w:val="00DD4B1F"/>
    <w:rsid w:val="00DD4CFE"/>
    <w:rsid w:val="00DE036B"/>
    <w:rsid w:val="00DE310D"/>
    <w:rsid w:val="00DE55C0"/>
    <w:rsid w:val="00DF0483"/>
    <w:rsid w:val="00DF12DC"/>
    <w:rsid w:val="00DF1B86"/>
    <w:rsid w:val="00DF2837"/>
    <w:rsid w:val="00DF59C9"/>
    <w:rsid w:val="00DF73E5"/>
    <w:rsid w:val="00E008F7"/>
    <w:rsid w:val="00E00E87"/>
    <w:rsid w:val="00E0177F"/>
    <w:rsid w:val="00E02889"/>
    <w:rsid w:val="00E03D2E"/>
    <w:rsid w:val="00E07B54"/>
    <w:rsid w:val="00E07E7F"/>
    <w:rsid w:val="00E12277"/>
    <w:rsid w:val="00E13418"/>
    <w:rsid w:val="00E135C2"/>
    <w:rsid w:val="00E13DDC"/>
    <w:rsid w:val="00E219C4"/>
    <w:rsid w:val="00E22837"/>
    <w:rsid w:val="00E236B6"/>
    <w:rsid w:val="00E3014B"/>
    <w:rsid w:val="00E3219B"/>
    <w:rsid w:val="00E339C8"/>
    <w:rsid w:val="00E35257"/>
    <w:rsid w:val="00E374B4"/>
    <w:rsid w:val="00E3789F"/>
    <w:rsid w:val="00E37B08"/>
    <w:rsid w:val="00E43407"/>
    <w:rsid w:val="00E43647"/>
    <w:rsid w:val="00E43EA4"/>
    <w:rsid w:val="00E46A45"/>
    <w:rsid w:val="00E500B3"/>
    <w:rsid w:val="00E53120"/>
    <w:rsid w:val="00E55432"/>
    <w:rsid w:val="00E575E0"/>
    <w:rsid w:val="00E61924"/>
    <w:rsid w:val="00E62241"/>
    <w:rsid w:val="00E658A9"/>
    <w:rsid w:val="00E65BB0"/>
    <w:rsid w:val="00E66677"/>
    <w:rsid w:val="00E66E5B"/>
    <w:rsid w:val="00E702E6"/>
    <w:rsid w:val="00E7627E"/>
    <w:rsid w:val="00E76396"/>
    <w:rsid w:val="00E801C9"/>
    <w:rsid w:val="00E814F9"/>
    <w:rsid w:val="00E82552"/>
    <w:rsid w:val="00E825E1"/>
    <w:rsid w:val="00E82F31"/>
    <w:rsid w:val="00E83CB1"/>
    <w:rsid w:val="00E850A3"/>
    <w:rsid w:val="00E85BE9"/>
    <w:rsid w:val="00E87510"/>
    <w:rsid w:val="00E91143"/>
    <w:rsid w:val="00E919C8"/>
    <w:rsid w:val="00E951A1"/>
    <w:rsid w:val="00E957BE"/>
    <w:rsid w:val="00EA2026"/>
    <w:rsid w:val="00EA2A75"/>
    <w:rsid w:val="00EA2C13"/>
    <w:rsid w:val="00EA2DBF"/>
    <w:rsid w:val="00EA3654"/>
    <w:rsid w:val="00EA3A6F"/>
    <w:rsid w:val="00EA4CF4"/>
    <w:rsid w:val="00EA5DAA"/>
    <w:rsid w:val="00EA64C2"/>
    <w:rsid w:val="00EA690E"/>
    <w:rsid w:val="00EB0FDF"/>
    <w:rsid w:val="00EB3048"/>
    <w:rsid w:val="00EB51C9"/>
    <w:rsid w:val="00EB576C"/>
    <w:rsid w:val="00EB67E4"/>
    <w:rsid w:val="00EC3DEE"/>
    <w:rsid w:val="00EC4288"/>
    <w:rsid w:val="00EC60F6"/>
    <w:rsid w:val="00ED398F"/>
    <w:rsid w:val="00ED3B27"/>
    <w:rsid w:val="00ED4673"/>
    <w:rsid w:val="00ED5835"/>
    <w:rsid w:val="00ED62E4"/>
    <w:rsid w:val="00ED66AD"/>
    <w:rsid w:val="00EE1872"/>
    <w:rsid w:val="00EE7BBA"/>
    <w:rsid w:val="00EF09B3"/>
    <w:rsid w:val="00F00AEF"/>
    <w:rsid w:val="00F02F18"/>
    <w:rsid w:val="00F03BD1"/>
    <w:rsid w:val="00F05C68"/>
    <w:rsid w:val="00F061F2"/>
    <w:rsid w:val="00F06E37"/>
    <w:rsid w:val="00F07C82"/>
    <w:rsid w:val="00F07F83"/>
    <w:rsid w:val="00F07FAF"/>
    <w:rsid w:val="00F10769"/>
    <w:rsid w:val="00F11B84"/>
    <w:rsid w:val="00F12D62"/>
    <w:rsid w:val="00F14671"/>
    <w:rsid w:val="00F14E37"/>
    <w:rsid w:val="00F15609"/>
    <w:rsid w:val="00F15D87"/>
    <w:rsid w:val="00F16C5A"/>
    <w:rsid w:val="00F175D5"/>
    <w:rsid w:val="00F22BB7"/>
    <w:rsid w:val="00F2435B"/>
    <w:rsid w:val="00F246B8"/>
    <w:rsid w:val="00F24BF3"/>
    <w:rsid w:val="00F24FD8"/>
    <w:rsid w:val="00F257C1"/>
    <w:rsid w:val="00F2638D"/>
    <w:rsid w:val="00F30214"/>
    <w:rsid w:val="00F304B6"/>
    <w:rsid w:val="00F32150"/>
    <w:rsid w:val="00F3389D"/>
    <w:rsid w:val="00F35037"/>
    <w:rsid w:val="00F36A83"/>
    <w:rsid w:val="00F3766E"/>
    <w:rsid w:val="00F378D0"/>
    <w:rsid w:val="00F37E5B"/>
    <w:rsid w:val="00F40074"/>
    <w:rsid w:val="00F4048C"/>
    <w:rsid w:val="00F406E0"/>
    <w:rsid w:val="00F419D7"/>
    <w:rsid w:val="00F4258E"/>
    <w:rsid w:val="00F44B58"/>
    <w:rsid w:val="00F4528B"/>
    <w:rsid w:val="00F50925"/>
    <w:rsid w:val="00F511D6"/>
    <w:rsid w:val="00F5245A"/>
    <w:rsid w:val="00F543B4"/>
    <w:rsid w:val="00F54646"/>
    <w:rsid w:val="00F54B08"/>
    <w:rsid w:val="00F54D99"/>
    <w:rsid w:val="00F55CF1"/>
    <w:rsid w:val="00F56009"/>
    <w:rsid w:val="00F5637F"/>
    <w:rsid w:val="00F57760"/>
    <w:rsid w:val="00F577F9"/>
    <w:rsid w:val="00F61F3A"/>
    <w:rsid w:val="00F6408C"/>
    <w:rsid w:val="00F64812"/>
    <w:rsid w:val="00F66346"/>
    <w:rsid w:val="00F726AE"/>
    <w:rsid w:val="00F73A19"/>
    <w:rsid w:val="00F748A4"/>
    <w:rsid w:val="00F75D28"/>
    <w:rsid w:val="00F77928"/>
    <w:rsid w:val="00F83978"/>
    <w:rsid w:val="00F842E2"/>
    <w:rsid w:val="00F85319"/>
    <w:rsid w:val="00F8607D"/>
    <w:rsid w:val="00F86ECA"/>
    <w:rsid w:val="00F90248"/>
    <w:rsid w:val="00F9535E"/>
    <w:rsid w:val="00FA5463"/>
    <w:rsid w:val="00FA6F60"/>
    <w:rsid w:val="00FA726D"/>
    <w:rsid w:val="00FA767A"/>
    <w:rsid w:val="00FB0FD7"/>
    <w:rsid w:val="00FB154F"/>
    <w:rsid w:val="00FB1771"/>
    <w:rsid w:val="00FB1F47"/>
    <w:rsid w:val="00FB21D6"/>
    <w:rsid w:val="00FB2843"/>
    <w:rsid w:val="00FB4139"/>
    <w:rsid w:val="00FB4ADB"/>
    <w:rsid w:val="00FB4F45"/>
    <w:rsid w:val="00FB5F94"/>
    <w:rsid w:val="00FC0FF6"/>
    <w:rsid w:val="00FC2555"/>
    <w:rsid w:val="00FC4DE8"/>
    <w:rsid w:val="00FC691F"/>
    <w:rsid w:val="00FC7E34"/>
    <w:rsid w:val="00FD09BC"/>
    <w:rsid w:val="00FD0E37"/>
    <w:rsid w:val="00FD1558"/>
    <w:rsid w:val="00FD3752"/>
    <w:rsid w:val="00FD53B4"/>
    <w:rsid w:val="00FD7106"/>
    <w:rsid w:val="00FD744A"/>
    <w:rsid w:val="00FE39B3"/>
    <w:rsid w:val="00FE3B38"/>
    <w:rsid w:val="00FE3C5A"/>
    <w:rsid w:val="00FE6639"/>
    <w:rsid w:val="00FF65A5"/>
    <w:rsid w:val="00FF7596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F8578"/>
  <w15:docId w15:val="{B2CA4786-5B04-4A9A-BB25-4A895802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66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F315A"/>
    <w:pPr>
      <w:keepNext/>
      <w:numPr>
        <w:ilvl w:val="2"/>
        <w:numId w:val="1"/>
      </w:numPr>
      <w:overflowPunct w:val="0"/>
      <w:autoSpaceDE w:val="0"/>
      <w:spacing w:line="288" w:lineRule="auto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7F315A"/>
    <w:pPr>
      <w:keepNext/>
      <w:numPr>
        <w:ilvl w:val="3"/>
        <w:numId w:val="1"/>
      </w:numPr>
      <w:overflowPunct w:val="0"/>
      <w:autoSpaceDE w:val="0"/>
      <w:spacing w:line="228" w:lineRule="auto"/>
      <w:jc w:val="center"/>
      <w:textAlignment w:val="baseline"/>
      <w:outlineLvl w:val="3"/>
    </w:pPr>
    <w:rPr>
      <w:b/>
      <w:i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6667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7F315A"/>
  </w:style>
  <w:style w:type="character" w:customStyle="1" w:styleId="Absatz-Standardschriftart">
    <w:name w:val="Absatz-Standardschriftart"/>
    <w:rsid w:val="007F315A"/>
  </w:style>
  <w:style w:type="character" w:customStyle="1" w:styleId="WW-Absatz-Standardschriftart">
    <w:name w:val="WW-Absatz-Standardschriftart"/>
    <w:rsid w:val="007F315A"/>
  </w:style>
  <w:style w:type="character" w:customStyle="1" w:styleId="2">
    <w:name w:val="Основной шрифт абзаца2"/>
    <w:rsid w:val="007F315A"/>
  </w:style>
  <w:style w:type="character" w:customStyle="1" w:styleId="11">
    <w:name w:val="Основной шрифт абзаца1"/>
    <w:rsid w:val="007F315A"/>
  </w:style>
  <w:style w:type="character" w:customStyle="1" w:styleId="12">
    <w:name w:val="Гиперссылка1"/>
    <w:rsid w:val="007F315A"/>
    <w:rPr>
      <w:color w:val="0000FF"/>
      <w:u w:val="single"/>
    </w:rPr>
  </w:style>
  <w:style w:type="character" w:styleId="a3">
    <w:name w:val="Hyperlink"/>
    <w:rsid w:val="007F315A"/>
    <w:rPr>
      <w:color w:val="0000FF"/>
      <w:u w:val="single"/>
    </w:rPr>
  </w:style>
  <w:style w:type="character" w:customStyle="1" w:styleId="a4">
    <w:name w:val="Символ нумерации"/>
    <w:rsid w:val="007F315A"/>
  </w:style>
  <w:style w:type="paragraph" w:customStyle="1" w:styleId="13">
    <w:name w:val="Заголовок1"/>
    <w:basedOn w:val="a"/>
    <w:next w:val="a5"/>
    <w:rsid w:val="007F315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CE7EE5"/>
    <w:pPr>
      <w:overflowPunct w:val="0"/>
      <w:autoSpaceDE w:val="0"/>
      <w:spacing w:before="220"/>
      <w:ind w:right="864"/>
      <w:jc w:val="both"/>
      <w:textAlignment w:val="baseline"/>
    </w:pPr>
    <w:rPr>
      <w:i/>
      <w:sz w:val="24"/>
    </w:rPr>
  </w:style>
  <w:style w:type="paragraph" w:styleId="a7">
    <w:name w:val="List"/>
    <w:basedOn w:val="a5"/>
    <w:rsid w:val="007F315A"/>
    <w:rPr>
      <w:rFonts w:cs="Tahoma"/>
    </w:rPr>
  </w:style>
  <w:style w:type="paragraph" w:customStyle="1" w:styleId="31">
    <w:name w:val="Название3"/>
    <w:basedOn w:val="a"/>
    <w:rsid w:val="00CE7EE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7F315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CE7EE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7F315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7F31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7F315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7F315A"/>
    <w:pPr>
      <w:overflowPunct w:val="0"/>
      <w:autoSpaceDE w:val="0"/>
      <w:spacing w:line="216" w:lineRule="auto"/>
      <w:ind w:right="864" w:firstLine="567"/>
      <w:jc w:val="both"/>
      <w:textAlignment w:val="baseline"/>
    </w:pPr>
    <w:rPr>
      <w:sz w:val="24"/>
    </w:rPr>
  </w:style>
  <w:style w:type="paragraph" w:styleId="a8">
    <w:name w:val="Title"/>
    <w:basedOn w:val="a"/>
    <w:next w:val="a9"/>
    <w:qFormat/>
    <w:rsid w:val="00CE7EE5"/>
    <w:pPr>
      <w:overflowPunct w:val="0"/>
      <w:autoSpaceDE w:val="0"/>
      <w:ind w:right="864" w:firstLine="567"/>
      <w:jc w:val="center"/>
      <w:textAlignment w:val="baseline"/>
    </w:pPr>
    <w:rPr>
      <w:sz w:val="24"/>
    </w:rPr>
  </w:style>
  <w:style w:type="paragraph" w:styleId="a9">
    <w:name w:val="Subtitle"/>
    <w:basedOn w:val="13"/>
    <w:next w:val="a5"/>
    <w:qFormat/>
    <w:rsid w:val="00CE7EE5"/>
    <w:pPr>
      <w:jc w:val="center"/>
    </w:pPr>
    <w:rPr>
      <w:i/>
      <w:iCs/>
    </w:rPr>
  </w:style>
  <w:style w:type="paragraph" w:styleId="aa">
    <w:name w:val="footer"/>
    <w:basedOn w:val="a"/>
    <w:rsid w:val="007F315A"/>
    <w:pPr>
      <w:tabs>
        <w:tab w:val="center" w:pos="4677"/>
        <w:tab w:val="right" w:pos="9355"/>
      </w:tabs>
      <w:overflowPunct w:val="0"/>
      <w:autoSpaceDE w:val="0"/>
      <w:textAlignment w:val="baseline"/>
    </w:pPr>
  </w:style>
  <w:style w:type="paragraph" w:styleId="ab">
    <w:name w:val="Body Text Indent"/>
    <w:basedOn w:val="a"/>
    <w:rsid w:val="00CE7EE5"/>
    <w:pPr>
      <w:overflowPunct w:val="0"/>
      <w:autoSpaceDE w:val="0"/>
      <w:ind w:right="286" w:firstLine="567"/>
      <w:jc w:val="both"/>
      <w:textAlignment w:val="baseline"/>
    </w:pPr>
    <w:rPr>
      <w:sz w:val="23"/>
    </w:rPr>
  </w:style>
  <w:style w:type="paragraph" w:styleId="ac">
    <w:name w:val="header"/>
    <w:basedOn w:val="a"/>
    <w:rsid w:val="007F315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F31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7F315A"/>
    <w:pPr>
      <w:suppressLineNumbers/>
    </w:pPr>
  </w:style>
  <w:style w:type="paragraph" w:customStyle="1" w:styleId="ae">
    <w:name w:val="Заголовок таблицы"/>
    <w:basedOn w:val="ad"/>
    <w:rsid w:val="00CE7EE5"/>
    <w:pPr>
      <w:jc w:val="center"/>
    </w:pPr>
    <w:rPr>
      <w:b/>
      <w:bCs/>
    </w:rPr>
  </w:style>
  <w:style w:type="paragraph" w:customStyle="1" w:styleId="ConsPlusNormal">
    <w:name w:val="ConsPlusNormal"/>
    <w:rsid w:val="007F31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Balloon Text"/>
    <w:basedOn w:val="a"/>
    <w:link w:val="af0"/>
    <w:semiHidden/>
    <w:unhideWhenUsed/>
    <w:rsid w:val="00CE7E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semiHidden/>
    <w:rsid w:val="009110A5"/>
    <w:rPr>
      <w:rFonts w:ascii="Segoe UI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rsid w:val="00771E0E"/>
  </w:style>
  <w:style w:type="character" w:styleId="af1">
    <w:name w:val="annotation reference"/>
    <w:uiPriority w:val="99"/>
    <w:semiHidden/>
    <w:unhideWhenUsed/>
    <w:rsid w:val="006562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626C"/>
    <w:pPr>
      <w:suppressAutoHyphens w:val="0"/>
    </w:pPr>
    <w:rPr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5626C"/>
  </w:style>
  <w:style w:type="paragraph" w:customStyle="1" w:styleId="LO-Normal">
    <w:name w:val="LO-Normal"/>
    <w:rsid w:val="009D59CC"/>
    <w:pPr>
      <w:widowControl w:val="0"/>
      <w:suppressAutoHyphens/>
      <w:spacing w:before="120"/>
    </w:pPr>
    <w:rPr>
      <w:sz w:val="24"/>
      <w:lang w:eastAsia="zh-CN"/>
    </w:rPr>
  </w:style>
  <w:style w:type="character" w:customStyle="1" w:styleId="10">
    <w:name w:val="Заголовок 1 Знак"/>
    <w:link w:val="1"/>
    <w:uiPriority w:val="9"/>
    <w:rsid w:val="00E6667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80">
    <w:name w:val="Заголовок 8 Знак"/>
    <w:link w:val="8"/>
    <w:uiPriority w:val="9"/>
    <w:rsid w:val="00E6667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4">
    <w:name w:val="No Spacing"/>
    <w:uiPriority w:val="1"/>
    <w:qFormat/>
    <w:rsid w:val="00CE7EE5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rsid w:val="0085190B"/>
    <w:pPr>
      <w:autoSpaceDN w:val="0"/>
      <w:spacing w:before="100" w:after="100"/>
      <w:textAlignment w:val="baseline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C1BAB"/>
    <w:rPr>
      <w:i/>
      <w:sz w:val="24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A6EAC"/>
    <w:pPr>
      <w:suppressAutoHyphens/>
    </w:pPr>
    <w:rPr>
      <w:b/>
      <w:bCs/>
      <w:lang w:eastAsia="ar-SA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5A6EAC"/>
    <w:rPr>
      <w:b/>
      <w:bCs/>
      <w:lang w:eastAsia="ar-SA"/>
    </w:rPr>
  </w:style>
  <w:style w:type="paragraph" w:styleId="af8">
    <w:name w:val="List Paragraph"/>
    <w:basedOn w:val="a"/>
    <w:uiPriority w:val="34"/>
    <w:qFormat/>
    <w:rsid w:val="000E3D32"/>
    <w:pPr>
      <w:ind w:left="720"/>
      <w:contextualSpacing/>
    </w:pPr>
  </w:style>
  <w:style w:type="character" w:customStyle="1" w:styleId="22">
    <w:name w:val="Гиперссылка2"/>
    <w:rsid w:val="00CE7EE5"/>
    <w:rPr>
      <w:color w:val="0000FF"/>
      <w:u w:val="single"/>
    </w:rPr>
  </w:style>
  <w:style w:type="paragraph" w:customStyle="1" w:styleId="23">
    <w:name w:val="Заголовок2"/>
    <w:basedOn w:val="a"/>
    <w:next w:val="a5"/>
    <w:rsid w:val="00CE7E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20">
    <w:name w:val="Основной текст 22"/>
    <w:basedOn w:val="a"/>
    <w:rsid w:val="00CE7EE5"/>
    <w:pPr>
      <w:overflowPunct w:val="0"/>
      <w:autoSpaceDE w:val="0"/>
      <w:spacing w:line="216" w:lineRule="auto"/>
      <w:ind w:right="864" w:firstLine="567"/>
      <w:jc w:val="both"/>
      <w:textAlignment w:val="baseline"/>
    </w:pPr>
    <w:rPr>
      <w:sz w:val="24"/>
    </w:rPr>
  </w:style>
  <w:style w:type="character" w:customStyle="1" w:styleId="FontStyle12">
    <w:name w:val="Font Style12"/>
    <w:basedOn w:val="a0"/>
    <w:uiPriority w:val="99"/>
    <w:rsid w:val="0046648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94C6F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@nhs-kuzb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npz@yayanp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3781-C0C5-4FB2-AABA-3424C0E7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3/</vt:lpstr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3/</dc:title>
  <dc:creator>Kornilova</dc:creator>
  <cp:lastModifiedBy>Андреенко Жанна Евгеньевна</cp:lastModifiedBy>
  <cp:revision>334</cp:revision>
  <cp:lastPrinted>2023-01-16T04:39:00Z</cp:lastPrinted>
  <dcterms:created xsi:type="dcterms:W3CDTF">2023-01-20T05:32:00Z</dcterms:created>
  <dcterms:modified xsi:type="dcterms:W3CDTF">2025-06-17T09:07:00Z</dcterms:modified>
</cp:coreProperties>
</file>